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D06" w:rsidRPr="00B92C2D" w:rsidRDefault="002319F4" w:rsidP="00344CD2">
      <w:pPr>
        <w:ind w:left="-720" w:right="180"/>
        <w:jc w:val="center"/>
        <w:rPr>
          <w:rFonts w:ascii="TradeGothic" w:hAnsi="TradeGothic"/>
          <w:b/>
          <w:color w:val="806000"/>
          <w:sz w:val="32"/>
          <w:szCs w:val="24"/>
        </w:rPr>
      </w:pPr>
      <w:r w:rsidRPr="00B92C2D">
        <w:rPr>
          <w:rFonts w:ascii="TradeGothic" w:hAnsi="TradeGothic"/>
          <w:b/>
          <w:color w:val="806000"/>
          <w:sz w:val="32"/>
          <w:szCs w:val="24"/>
        </w:rPr>
        <w:t>Ventana Research</w:t>
      </w:r>
    </w:p>
    <w:p w:rsidR="002319F4" w:rsidRPr="00B92C2D" w:rsidRDefault="00AD0314" w:rsidP="00344CD2">
      <w:pPr>
        <w:ind w:left="-720" w:right="180"/>
        <w:jc w:val="center"/>
        <w:rPr>
          <w:rFonts w:ascii="TradeGothic" w:hAnsi="TradeGothic"/>
          <w:b/>
          <w:color w:val="806000"/>
          <w:sz w:val="32"/>
          <w:szCs w:val="24"/>
        </w:rPr>
      </w:pPr>
      <w:r w:rsidRPr="00B92C2D">
        <w:rPr>
          <w:rFonts w:ascii="TradeGothic" w:hAnsi="TradeGothic"/>
          <w:b/>
          <w:color w:val="806000"/>
          <w:sz w:val="32"/>
          <w:szCs w:val="24"/>
        </w:rPr>
        <w:t>201</w:t>
      </w:r>
      <w:r w:rsidR="005D015C">
        <w:rPr>
          <w:rFonts w:ascii="TradeGothic" w:hAnsi="TradeGothic"/>
          <w:b/>
          <w:color w:val="806000"/>
          <w:sz w:val="32"/>
          <w:szCs w:val="24"/>
        </w:rPr>
        <w:t>7</w:t>
      </w:r>
      <w:r w:rsidR="002319F4" w:rsidRPr="00B92C2D">
        <w:rPr>
          <w:rFonts w:ascii="TradeGothic" w:hAnsi="TradeGothic"/>
          <w:b/>
          <w:color w:val="806000"/>
          <w:sz w:val="32"/>
          <w:szCs w:val="24"/>
        </w:rPr>
        <w:t xml:space="preserve"> </w:t>
      </w:r>
      <w:r w:rsidR="00EA0F9C">
        <w:rPr>
          <w:rFonts w:ascii="TradeGothic" w:hAnsi="TradeGothic"/>
          <w:b/>
          <w:color w:val="806000"/>
          <w:sz w:val="32"/>
          <w:szCs w:val="24"/>
        </w:rPr>
        <w:t xml:space="preserve">Digital </w:t>
      </w:r>
      <w:r w:rsidR="005D015C">
        <w:rPr>
          <w:rFonts w:ascii="TradeGothic" w:hAnsi="TradeGothic"/>
          <w:b/>
          <w:color w:val="806000"/>
          <w:sz w:val="32"/>
          <w:szCs w:val="24"/>
        </w:rPr>
        <w:t xml:space="preserve">Innovation </w:t>
      </w:r>
      <w:r w:rsidR="002319F4" w:rsidRPr="00B92C2D">
        <w:rPr>
          <w:rFonts w:ascii="TradeGothic" w:hAnsi="TradeGothic"/>
          <w:b/>
          <w:color w:val="806000"/>
          <w:sz w:val="32"/>
          <w:szCs w:val="24"/>
        </w:rPr>
        <w:t>Awards</w:t>
      </w:r>
    </w:p>
    <w:p w:rsidR="002319F4" w:rsidRPr="000274FB" w:rsidRDefault="002319F4" w:rsidP="00344CD2">
      <w:pPr>
        <w:ind w:left="-720" w:right="180"/>
        <w:jc w:val="center"/>
        <w:rPr>
          <w:rFonts w:ascii="TradeGothic" w:hAnsi="TradeGothic"/>
          <w:b/>
          <w:sz w:val="32"/>
          <w:szCs w:val="24"/>
        </w:rPr>
      </w:pPr>
      <w:r w:rsidRPr="000274FB">
        <w:rPr>
          <w:rFonts w:ascii="TradeGothic" w:hAnsi="TradeGothic"/>
          <w:b/>
          <w:sz w:val="32"/>
          <w:szCs w:val="24"/>
        </w:rPr>
        <w:t>Overview and Submission Form</w:t>
      </w:r>
    </w:p>
    <w:p w:rsidR="002319F4" w:rsidRPr="00970138" w:rsidRDefault="002319F4" w:rsidP="00344CD2">
      <w:pPr>
        <w:ind w:left="-720" w:right="180"/>
        <w:rPr>
          <w:rFonts w:ascii="Open Sans" w:hAnsi="Open Sans" w:cs="Open Sans"/>
          <w:sz w:val="22"/>
          <w:szCs w:val="22"/>
        </w:rPr>
      </w:pPr>
      <w:r w:rsidRPr="00970138">
        <w:rPr>
          <w:rFonts w:ascii="Open Sans" w:hAnsi="Open Sans" w:cs="Open Sans"/>
          <w:b/>
          <w:sz w:val="22"/>
          <w:szCs w:val="22"/>
          <w:u w:val="single"/>
        </w:rPr>
        <w:t>Overview</w:t>
      </w:r>
    </w:p>
    <w:p w:rsidR="002319F4" w:rsidRPr="00970138" w:rsidRDefault="00D44F48" w:rsidP="00344CD2">
      <w:pPr>
        <w:ind w:left="-720" w:right="180"/>
        <w:rPr>
          <w:rFonts w:ascii="Open Sans" w:hAnsi="Open Sans" w:cs="Open Sans"/>
          <w:sz w:val="22"/>
          <w:szCs w:val="22"/>
        </w:rPr>
      </w:pPr>
      <w:r w:rsidRPr="00970138">
        <w:rPr>
          <w:rFonts w:ascii="Open Sans" w:hAnsi="Open Sans" w:cs="Open Sans"/>
          <w:sz w:val="22"/>
          <w:szCs w:val="22"/>
        </w:rPr>
        <w:t xml:space="preserve">The annual </w:t>
      </w:r>
      <w:r w:rsidR="00AD0314" w:rsidRPr="00970138">
        <w:rPr>
          <w:rFonts w:ascii="Open Sans" w:hAnsi="Open Sans" w:cs="Open Sans"/>
          <w:b/>
          <w:sz w:val="22"/>
          <w:szCs w:val="22"/>
        </w:rPr>
        <w:t>201</w:t>
      </w:r>
      <w:r w:rsidR="005D015C" w:rsidRPr="00970138">
        <w:rPr>
          <w:rFonts w:ascii="Open Sans" w:hAnsi="Open Sans" w:cs="Open Sans"/>
          <w:b/>
          <w:sz w:val="22"/>
          <w:szCs w:val="22"/>
        </w:rPr>
        <w:t>7</w:t>
      </w:r>
      <w:r w:rsidR="003E15AE" w:rsidRPr="00970138">
        <w:rPr>
          <w:rFonts w:ascii="Open Sans" w:hAnsi="Open Sans" w:cs="Open Sans"/>
          <w:sz w:val="22"/>
          <w:szCs w:val="22"/>
        </w:rPr>
        <w:t xml:space="preserve"> </w:t>
      </w:r>
      <w:r w:rsidRPr="00970138">
        <w:rPr>
          <w:rFonts w:ascii="Open Sans" w:hAnsi="Open Sans" w:cs="Open Sans"/>
          <w:b/>
          <w:sz w:val="22"/>
          <w:szCs w:val="22"/>
        </w:rPr>
        <w:t xml:space="preserve">Ventana Research </w:t>
      </w:r>
      <w:r w:rsidR="00EA0F9C">
        <w:rPr>
          <w:rFonts w:ascii="Open Sans" w:hAnsi="Open Sans" w:cs="Open Sans"/>
          <w:b/>
          <w:sz w:val="22"/>
          <w:szCs w:val="22"/>
        </w:rPr>
        <w:t xml:space="preserve">Digital Innovation </w:t>
      </w:r>
      <w:r w:rsidRPr="00970138">
        <w:rPr>
          <w:rFonts w:ascii="Open Sans" w:hAnsi="Open Sans" w:cs="Open Sans"/>
          <w:b/>
          <w:sz w:val="22"/>
          <w:szCs w:val="22"/>
        </w:rPr>
        <w:t>Awards</w:t>
      </w:r>
      <w:r w:rsidR="002319F4" w:rsidRPr="00970138">
        <w:rPr>
          <w:rFonts w:ascii="Open Sans" w:hAnsi="Open Sans" w:cs="Open Sans"/>
          <w:sz w:val="22"/>
          <w:szCs w:val="22"/>
        </w:rPr>
        <w:t xml:space="preserve"> recognize </w:t>
      </w:r>
      <w:r w:rsidR="005D015C" w:rsidRPr="00970138">
        <w:rPr>
          <w:rFonts w:ascii="Open Sans" w:hAnsi="Open Sans" w:cs="Open Sans"/>
          <w:sz w:val="22"/>
          <w:szCs w:val="22"/>
        </w:rPr>
        <w:t xml:space="preserve">vendors that have introduced noteworthy innovations in technology that advance business and IT. The </w:t>
      </w:r>
      <w:r w:rsidR="00EA0F9C">
        <w:rPr>
          <w:rFonts w:ascii="Open Sans" w:hAnsi="Open Sans" w:cs="Open Sans"/>
          <w:sz w:val="22"/>
          <w:szCs w:val="22"/>
        </w:rPr>
        <w:t xml:space="preserve">Digital </w:t>
      </w:r>
      <w:r w:rsidR="005D015C" w:rsidRPr="00970138">
        <w:rPr>
          <w:rFonts w:ascii="Open Sans" w:hAnsi="Open Sans" w:cs="Open Sans"/>
          <w:sz w:val="22"/>
          <w:szCs w:val="22"/>
        </w:rPr>
        <w:t>Innovation Awards showcase advances in the productivity and potential of business applications as well as technology that contributes significantly to improved efficiency, productivity and the performance of an organization.</w:t>
      </w:r>
      <w:r w:rsidR="002319F4" w:rsidRPr="00970138">
        <w:rPr>
          <w:rFonts w:ascii="Open Sans" w:hAnsi="Open Sans" w:cs="Open Sans"/>
          <w:sz w:val="22"/>
          <w:szCs w:val="22"/>
        </w:rPr>
        <w:t xml:space="preserve"> </w:t>
      </w:r>
    </w:p>
    <w:p w:rsidR="002319F4" w:rsidRPr="00970138" w:rsidRDefault="002319F4" w:rsidP="00344CD2">
      <w:pPr>
        <w:ind w:right="180"/>
        <w:rPr>
          <w:rFonts w:ascii="Open Sans" w:hAnsi="Open Sans" w:cs="Open Sans"/>
          <w:sz w:val="22"/>
          <w:szCs w:val="22"/>
        </w:rPr>
      </w:pPr>
    </w:p>
    <w:p w:rsidR="002319F4" w:rsidRPr="00970138" w:rsidRDefault="00D44F48" w:rsidP="00344CD2">
      <w:pPr>
        <w:ind w:left="-720" w:right="180"/>
        <w:rPr>
          <w:rFonts w:ascii="Open Sans" w:hAnsi="Open Sans" w:cs="Open Sans"/>
          <w:sz w:val="22"/>
          <w:szCs w:val="22"/>
        </w:rPr>
      </w:pPr>
      <w:r w:rsidRPr="00970138">
        <w:rPr>
          <w:rFonts w:ascii="Open Sans" w:hAnsi="Open Sans" w:cs="Open Sans"/>
          <w:sz w:val="22"/>
          <w:szCs w:val="22"/>
        </w:rPr>
        <w:t xml:space="preserve">We invite all companies to nominate themselves or another entity to be considered for the annual Ventana Research </w:t>
      </w:r>
      <w:r w:rsidR="00EA0F9C">
        <w:rPr>
          <w:rFonts w:ascii="Open Sans" w:hAnsi="Open Sans" w:cs="Open Sans"/>
          <w:sz w:val="22"/>
          <w:szCs w:val="22"/>
        </w:rPr>
        <w:t xml:space="preserve">Digital </w:t>
      </w:r>
      <w:r w:rsidR="005D015C" w:rsidRPr="00970138">
        <w:rPr>
          <w:rFonts w:ascii="Open Sans" w:hAnsi="Open Sans" w:cs="Open Sans"/>
          <w:sz w:val="22"/>
          <w:szCs w:val="22"/>
        </w:rPr>
        <w:t xml:space="preserve">Innovation </w:t>
      </w:r>
      <w:r w:rsidRPr="00970138">
        <w:rPr>
          <w:rFonts w:ascii="Open Sans" w:hAnsi="Open Sans" w:cs="Open Sans"/>
          <w:sz w:val="22"/>
          <w:szCs w:val="22"/>
        </w:rPr>
        <w:t>Awards</w:t>
      </w:r>
      <w:r w:rsidR="00A42FE6" w:rsidRPr="00970138">
        <w:rPr>
          <w:rFonts w:ascii="Open Sans" w:hAnsi="Open Sans" w:cs="Open Sans"/>
          <w:sz w:val="22"/>
          <w:szCs w:val="22"/>
        </w:rPr>
        <w:t xml:space="preserve"> for </w:t>
      </w:r>
      <w:r w:rsidR="00AD0314" w:rsidRPr="00970138">
        <w:rPr>
          <w:rFonts w:ascii="Open Sans" w:hAnsi="Open Sans" w:cs="Open Sans"/>
          <w:sz w:val="22"/>
          <w:szCs w:val="22"/>
        </w:rPr>
        <w:t>201</w:t>
      </w:r>
      <w:r w:rsidR="005D015C" w:rsidRPr="00970138">
        <w:rPr>
          <w:rFonts w:ascii="Open Sans" w:hAnsi="Open Sans" w:cs="Open Sans"/>
          <w:sz w:val="22"/>
          <w:szCs w:val="22"/>
        </w:rPr>
        <w:t>7</w:t>
      </w:r>
      <w:r w:rsidRPr="00970138">
        <w:rPr>
          <w:rFonts w:ascii="Open Sans" w:hAnsi="Open Sans" w:cs="Open Sans"/>
          <w:sz w:val="22"/>
          <w:szCs w:val="22"/>
        </w:rPr>
        <w:t>.</w:t>
      </w:r>
      <w:r w:rsidR="00A42FE6" w:rsidRPr="00970138">
        <w:rPr>
          <w:rFonts w:ascii="Open Sans" w:hAnsi="Open Sans" w:cs="Open Sans"/>
          <w:sz w:val="22"/>
          <w:szCs w:val="22"/>
        </w:rPr>
        <w:t xml:space="preserve"> </w:t>
      </w:r>
      <w:r w:rsidR="002319F4" w:rsidRPr="00970138">
        <w:rPr>
          <w:rFonts w:ascii="Open Sans" w:hAnsi="Open Sans" w:cs="Open Sans"/>
          <w:sz w:val="22"/>
          <w:szCs w:val="22"/>
        </w:rPr>
        <w:t xml:space="preserve">The awards are judged by the analysts at Ventana Research, an industry-renowned research team with hundreds of years of experience in business and technology. </w:t>
      </w:r>
      <w:r w:rsidR="005D015C" w:rsidRPr="00970138">
        <w:rPr>
          <w:rFonts w:ascii="Open Sans" w:hAnsi="Open Sans" w:cs="Open Sans"/>
          <w:sz w:val="22"/>
          <w:szCs w:val="22"/>
        </w:rPr>
        <w:t xml:space="preserve">The team will evaluate each submission to </w:t>
      </w:r>
      <w:r w:rsidR="001924F2">
        <w:rPr>
          <w:rFonts w:ascii="Open Sans" w:hAnsi="Open Sans" w:cs="Open Sans"/>
          <w:sz w:val="22"/>
          <w:szCs w:val="22"/>
        </w:rPr>
        <w:t xml:space="preserve">the criteria provided. </w:t>
      </w:r>
    </w:p>
    <w:p w:rsidR="00B05BF3" w:rsidRPr="00970138" w:rsidRDefault="00B05BF3" w:rsidP="00344CD2">
      <w:pPr>
        <w:ind w:right="180"/>
        <w:rPr>
          <w:rFonts w:ascii="Open Sans" w:hAnsi="Open Sans" w:cs="Open Sans"/>
          <w:sz w:val="22"/>
          <w:szCs w:val="22"/>
          <w:highlight w:val="yellow"/>
        </w:rPr>
      </w:pPr>
    </w:p>
    <w:p w:rsidR="00802694" w:rsidRDefault="002319F4" w:rsidP="00344CD2">
      <w:pPr>
        <w:ind w:right="180" w:hanging="720"/>
        <w:rPr>
          <w:rFonts w:ascii="Open Sans" w:hAnsi="Open Sans" w:cs="Open Sans"/>
          <w:b/>
          <w:sz w:val="22"/>
          <w:szCs w:val="22"/>
        </w:rPr>
      </w:pPr>
      <w:r w:rsidRPr="00970138">
        <w:rPr>
          <w:rFonts w:ascii="Open Sans" w:hAnsi="Open Sans" w:cs="Open Sans"/>
          <w:b/>
          <w:sz w:val="22"/>
          <w:szCs w:val="22"/>
          <w:u w:val="single"/>
        </w:rPr>
        <w:t>Award</w:t>
      </w:r>
      <w:r w:rsidR="007D4675">
        <w:rPr>
          <w:rFonts w:ascii="Open Sans" w:hAnsi="Open Sans" w:cs="Open Sans"/>
          <w:b/>
          <w:sz w:val="22"/>
          <w:szCs w:val="22"/>
          <w:u w:val="single"/>
        </w:rPr>
        <w:t xml:space="preserve"> Categories</w:t>
      </w:r>
    </w:p>
    <w:p w:rsidR="005D015C" w:rsidRPr="00970138" w:rsidRDefault="005D015C" w:rsidP="00344CD2">
      <w:pPr>
        <w:ind w:left="-720" w:right="180"/>
        <w:rPr>
          <w:rFonts w:ascii="Open Sans" w:hAnsi="Open Sans" w:cs="Open Sans"/>
          <w:sz w:val="22"/>
          <w:szCs w:val="22"/>
          <w:u w:val="single"/>
        </w:rPr>
      </w:pPr>
      <w:r w:rsidRPr="00970138">
        <w:rPr>
          <w:rFonts w:ascii="Open Sans" w:hAnsi="Open Sans" w:cs="Open Sans"/>
          <w:sz w:val="22"/>
          <w:szCs w:val="22"/>
          <w:u w:val="single"/>
        </w:rPr>
        <w:t xml:space="preserve">Overall </w:t>
      </w:r>
      <w:r w:rsidR="00EA0F9C">
        <w:rPr>
          <w:rFonts w:ascii="Open Sans" w:hAnsi="Open Sans" w:cs="Open Sans"/>
          <w:sz w:val="22"/>
          <w:szCs w:val="22"/>
          <w:u w:val="single"/>
        </w:rPr>
        <w:t xml:space="preserve">Digital </w:t>
      </w:r>
      <w:r w:rsidRPr="00970138">
        <w:rPr>
          <w:rFonts w:ascii="Open Sans" w:hAnsi="Open Sans" w:cs="Open Sans"/>
          <w:sz w:val="22"/>
          <w:szCs w:val="22"/>
          <w:u w:val="single"/>
        </w:rPr>
        <w:t>Innovation Award</w:t>
      </w:r>
    </w:p>
    <w:p w:rsidR="005D015C" w:rsidRPr="00970138" w:rsidRDefault="005D015C" w:rsidP="00344CD2">
      <w:pPr>
        <w:ind w:left="-720" w:right="180"/>
        <w:rPr>
          <w:rFonts w:ascii="Open Sans" w:hAnsi="Open Sans" w:cs="Open Sans"/>
          <w:b/>
          <w:sz w:val="22"/>
          <w:szCs w:val="22"/>
          <w:highlight w:val="yellow"/>
        </w:rPr>
      </w:pPr>
      <w:r w:rsidRPr="00970138">
        <w:rPr>
          <w:rFonts w:ascii="Open Sans" w:hAnsi="Open Sans" w:cs="Open Sans"/>
          <w:sz w:val="22"/>
          <w:szCs w:val="22"/>
        </w:rPr>
        <w:t xml:space="preserve">The Overall </w:t>
      </w:r>
      <w:r w:rsidR="00EA0F9C">
        <w:rPr>
          <w:rFonts w:ascii="Open Sans" w:hAnsi="Open Sans" w:cs="Open Sans"/>
          <w:sz w:val="22"/>
          <w:szCs w:val="22"/>
        </w:rPr>
        <w:t xml:space="preserve">Digital </w:t>
      </w:r>
      <w:r w:rsidRPr="00970138">
        <w:rPr>
          <w:rFonts w:ascii="Open Sans" w:hAnsi="Open Sans" w:cs="Open Sans"/>
          <w:sz w:val="22"/>
          <w:szCs w:val="22"/>
        </w:rPr>
        <w:t xml:space="preserve">Innovation Award recognizes the </w:t>
      </w:r>
      <w:r w:rsidR="00EA0F9C">
        <w:rPr>
          <w:rFonts w:ascii="Open Sans" w:hAnsi="Open Sans" w:cs="Open Sans"/>
          <w:sz w:val="22"/>
          <w:szCs w:val="22"/>
        </w:rPr>
        <w:t xml:space="preserve">digital </w:t>
      </w:r>
      <w:r w:rsidRPr="00970138">
        <w:rPr>
          <w:rFonts w:ascii="Open Sans" w:hAnsi="Open Sans" w:cs="Open Sans"/>
          <w:sz w:val="22"/>
          <w:szCs w:val="22"/>
        </w:rPr>
        <w:t xml:space="preserve">innovation among those submitted for consideration that most successfully will maximize the value of all the organization’s assets – its people, processes, information and technology. All finalists in the individual award categories will be considered for this prestigious award. </w:t>
      </w:r>
    </w:p>
    <w:p w:rsidR="002319F4" w:rsidRPr="00970138" w:rsidRDefault="002319F4" w:rsidP="00344CD2">
      <w:pPr>
        <w:ind w:left="-720" w:right="180"/>
        <w:rPr>
          <w:rFonts w:ascii="Open Sans" w:hAnsi="Open Sans" w:cs="Open Sans"/>
          <w:b/>
          <w:sz w:val="22"/>
          <w:szCs w:val="22"/>
        </w:rPr>
      </w:pPr>
    </w:p>
    <w:p w:rsidR="005D015C" w:rsidRPr="00970138" w:rsidRDefault="005D015C" w:rsidP="00344CD2">
      <w:pPr>
        <w:ind w:left="-720" w:right="180"/>
        <w:rPr>
          <w:rFonts w:ascii="Open Sans" w:hAnsi="Open Sans" w:cs="Open Sans"/>
          <w:sz w:val="22"/>
          <w:szCs w:val="22"/>
        </w:rPr>
      </w:pPr>
      <w:r w:rsidRPr="00970138">
        <w:rPr>
          <w:rFonts w:ascii="Open Sans" w:hAnsi="Open Sans" w:cs="Open Sans"/>
          <w:sz w:val="22"/>
          <w:szCs w:val="22"/>
          <w:u w:val="single"/>
        </w:rPr>
        <w:t>Analytics</w:t>
      </w:r>
      <w:r w:rsidR="00802694" w:rsidRPr="00970138">
        <w:rPr>
          <w:rFonts w:ascii="Open Sans" w:hAnsi="Open Sans" w:cs="Open Sans"/>
          <w:sz w:val="22"/>
          <w:szCs w:val="22"/>
        </w:rPr>
        <w:t xml:space="preserve"> </w:t>
      </w:r>
      <w:r w:rsidRPr="00970138">
        <w:rPr>
          <w:rFonts w:ascii="Open Sans" w:hAnsi="Open Sans" w:cs="Open Sans"/>
          <w:sz w:val="22"/>
          <w:szCs w:val="22"/>
        </w:rPr>
        <w:t xml:space="preserve">– This award is for the </w:t>
      </w:r>
      <w:r w:rsidR="00802694">
        <w:rPr>
          <w:rFonts w:ascii="Open Sans" w:hAnsi="Open Sans" w:cs="Open Sans"/>
          <w:sz w:val="22"/>
          <w:szCs w:val="22"/>
        </w:rPr>
        <w:t xml:space="preserve">technology vendor </w:t>
      </w:r>
      <w:r w:rsidRPr="00970138">
        <w:rPr>
          <w:rFonts w:ascii="Open Sans" w:hAnsi="Open Sans" w:cs="Open Sans"/>
          <w:sz w:val="22"/>
          <w:szCs w:val="22"/>
        </w:rPr>
        <w:t xml:space="preserve">that best </w:t>
      </w:r>
      <w:r w:rsidR="00802694">
        <w:rPr>
          <w:rFonts w:ascii="Open Sans" w:hAnsi="Open Sans" w:cs="Open Sans"/>
          <w:sz w:val="22"/>
          <w:szCs w:val="22"/>
        </w:rPr>
        <w:t xml:space="preserve">exemplifies innovation in </w:t>
      </w:r>
      <w:r w:rsidR="00081D1D">
        <w:rPr>
          <w:rFonts w:ascii="Open Sans" w:hAnsi="Open Sans" w:cs="Open Sans"/>
          <w:sz w:val="22"/>
          <w:szCs w:val="22"/>
        </w:rPr>
        <w:t xml:space="preserve">any use or application of </w:t>
      </w:r>
      <w:r w:rsidR="00802694">
        <w:rPr>
          <w:rFonts w:ascii="Open Sans" w:hAnsi="Open Sans" w:cs="Open Sans"/>
          <w:sz w:val="22"/>
          <w:szCs w:val="22"/>
        </w:rPr>
        <w:t xml:space="preserve">analytics across business and/or IT. </w:t>
      </w:r>
    </w:p>
    <w:p w:rsidR="005D015C" w:rsidRPr="00970138" w:rsidRDefault="005D015C" w:rsidP="00344CD2">
      <w:pPr>
        <w:ind w:left="-720" w:right="180"/>
        <w:rPr>
          <w:rFonts w:ascii="Open Sans" w:hAnsi="Open Sans" w:cs="Open Sans"/>
          <w:sz w:val="22"/>
          <w:szCs w:val="22"/>
          <w:u w:val="single"/>
        </w:rPr>
      </w:pPr>
    </w:p>
    <w:p w:rsidR="005D015C" w:rsidRPr="00970138" w:rsidRDefault="005D015C" w:rsidP="00344CD2">
      <w:pPr>
        <w:ind w:left="-720" w:right="180"/>
        <w:rPr>
          <w:rFonts w:ascii="Open Sans" w:hAnsi="Open Sans" w:cs="Open Sans"/>
          <w:sz w:val="22"/>
          <w:szCs w:val="22"/>
        </w:rPr>
      </w:pPr>
      <w:r w:rsidRPr="00970138">
        <w:rPr>
          <w:rFonts w:ascii="Open Sans" w:hAnsi="Open Sans" w:cs="Open Sans"/>
          <w:sz w:val="22"/>
          <w:szCs w:val="22"/>
          <w:u w:val="single"/>
        </w:rPr>
        <w:t>Big Data</w:t>
      </w:r>
      <w:r w:rsidRPr="00970138">
        <w:rPr>
          <w:rFonts w:ascii="Open Sans" w:hAnsi="Open Sans" w:cs="Open Sans"/>
          <w:sz w:val="22"/>
          <w:szCs w:val="22"/>
        </w:rPr>
        <w:t xml:space="preserve"> – This award is for a technology vendor that </w:t>
      </w:r>
      <w:r w:rsidR="00802694">
        <w:rPr>
          <w:rFonts w:ascii="Open Sans" w:hAnsi="Open Sans" w:cs="Open Sans"/>
          <w:sz w:val="22"/>
          <w:szCs w:val="22"/>
        </w:rPr>
        <w:t xml:space="preserve">best exemplifies innovation in big data and </w:t>
      </w:r>
      <w:r w:rsidR="00081D1D">
        <w:rPr>
          <w:rFonts w:ascii="Open Sans" w:hAnsi="Open Sans" w:cs="Open Sans"/>
          <w:sz w:val="22"/>
          <w:szCs w:val="22"/>
        </w:rPr>
        <w:t xml:space="preserve">related technologies for </w:t>
      </w:r>
      <w:r w:rsidR="00802694">
        <w:rPr>
          <w:rFonts w:ascii="Open Sans" w:hAnsi="Open Sans" w:cs="Open Sans"/>
          <w:sz w:val="22"/>
          <w:szCs w:val="22"/>
        </w:rPr>
        <w:t>support</w:t>
      </w:r>
      <w:r w:rsidR="00081D1D">
        <w:rPr>
          <w:rFonts w:ascii="Open Sans" w:hAnsi="Open Sans" w:cs="Open Sans"/>
          <w:sz w:val="22"/>
          <w:szCs w:val="22"/>
        </w:rPr>
        <w:t>ing</w:t>
      </w:r>
      <w:r w:rsidR="00802694">
        <w:rPr>
          <w:rFonts w:ascii="Open Sans" w:hAnsi="Open Sans" w:cs="Open Sans"/>
          <w:sz w:val="22"/>
          <w:szCs w:val="22"/>
        </w:rPr>
        <w:t xml:space="preserve"> data and information management </w:t>
      </w:r>
      <w:r w:rsidR="00081D1D">
        <w:rPr>
          <w:rFonts w:ascii="Open Sans" w:hAnsi="Open Sans" w:cs="Open Sans"/>
          <w:sz w:val="22"/>
          <w:szCs w:val="22"/>
        </w:rPr>
        <w:t>related needs</w:t>
      </w:r>
      <w:r w:rsidRPr="00970138">
        <w:rPr>
          <w:rFonts w:ascii="Open Sans" w:hAnsi="Open Sans" w:cs="Open Sans"/>
          <w:sz w:val="22"/>
          <w:szCs w:val="22"/>
        </w:rPr>
        <w:t xml:space="preserve">. </w:t>
      </w:r>
    </w:p>
    <w:p w:rsidR="005D015C" w:rsidRPr="00970138" w:rsidRDefault="005D015C" w:rsidP="00344CD2">
      <w:pPr>
        <w:ind w:right="180"/>
        <w:rPr>
          <w:rFonts w:ascii="Open Sans" w:hAnsi="Open Sans" w:cs="Open Sans"/>
          <w:sz w:val="22"/>
          <w:szCs w:val="22"/>
          <w:u w:val="single"/>
        </w:rPr>
      </w:pPr>
    </w:p>
    <w:p w:rsidR="005D015C" w:rsidRPr="00970138" w:rsidRDefault="005D015C" w:rsidP="00344CD2">
      <w:pPr>
        <w:ind w:left="-720" w:right="180"/>
        <w:rPr>
          <w:rFonts w:ascii="Open Sans" w:hAnsi="Open Sans" w:cs="Open Sans"/>
          <w:sz w:val="22"/>
          <w:szCs w:val="22"/>
        </w:rPr>
      </w:pPr>
      <w:r w:rsidRPr="00970138">
        <w:rPr>
          <w:rFonts w:ascii="Open Sans" w:hAnsi="Open Sans" w:cs="Open Sans"/>
          <w:sz w:val="22"/>
          <w:szCs w:val="22"/>
          <w:u w:val="single"/>
        </w:rPr>
        <w:t xml:space="preserve">Customer </w:t>
      </w:r>
      <w:r w:rsidR="00802694" w:rsidRPr="00970138">
        <w:rPr>
          <w:rFonts w:ascii="Open Sans" w:hAnsi="Open Sans" w:cs="Open Sans"/>
          <w:sz w:val="22"/>
          <w:szCs w:val="22"/>
          <w:u w:val="single"/>
        </w:rPr>
        <w:t>Experience</w:t>
      </w:r>
      <w:r w:rsidRPr="00970138">
        <w:rPr>
          <w:rFonts w:ascii="Open Sans" w:hAnsi="Open Sans" w:cs="Open Sans"/>
          <w:sz w:val="22"/>
          <w:szCs w:val="22"/>
        </w:rPr>
        <w:t xml:space="preserve"> – This award is for </w:t>
      </w:r>
      <w:r w:rsidR="00802694">
        <w:rPr>
          <w:rFonts w:ascii="Open Sans" w:hAnsi="Open Sans" w:cs="Open Sans"/>
          <w:sz w:val="22"/>
          <w:szCs w:val="22"/>
        </w:rPr>
        <w:t xml:space="preserve">a technology vendor that best exemplifies innovation in applications and technologies that support the engagement with customers for any purpose. </w:t>
      </w:r>
    </w:p>
    <w:p w:rsidR="005D015C" w:rsidRPr="00970138" w:rsidRDefault="005D015C" w:rsidP="00344CD2">
      <w:pPr>
        <w:ind w:left="-720" w:right="180"/>
        <w:rPr>
          <w:rFonts w:ascii="Open Sans" w:hAnsi="Open Sans" w:cs="Open Sans"/>
          <w:sz w:val="22"/>
          <w:szCs w:val="22"/>
          <w:u w:val="single"/>
        </w:rPr>
      </w:pPr>
    </w:p>
    <w:p w:rsidR="005D015C" w:rsidRPr="00970138" w:rsidRDefault="005D015C" w:rsidP="00344CD2">
      <w:pPr>
        <w:ind w:left="-720" w:right="180"/>
        <w:rPr>
          <w:rFonts w:ascii="Open Sans" w:hAnsi="Open Sans" w:cs="Open Sans"/>
          <w:sz w:val="22"/>
          <w:szCs w:val="22"/>
        </w:rPr>
      </w:pPr>
      <w:r w:rsidRPr="00970138">
        <w:rPr>
          <w:rFonts w:ascii="Open Sans" w:hAnsi="Open Sans" w:cs="Open Sans"/>
          <w:sz w:val="22"/>
          <w:szCs w:val="22"/>
          <w:u w:val="single"/>
        </w:rPr>
        <w:t>Digital Technology</w:t>
      </w:r>
      <w:r w:rsidRPr="00970138">
        <w:rPr>
          <w:rFonts w:ascii="Open Sans" w:hAnsi="Open Sans" w:cs="Open Sans"/>
          <w:sz w:val="22"/>
          <w:szCs w:val="22"/>
        </w:rPr>
        <w:t xml:space="preserve"> – This award </w:t>
      </w:r>
      <w:r w:rsidR="00802694" w:rsidRPr="0077171F">
        <w:rPr>
          <w:rFonts w:ascii="Open Sans" w:hAnsi="Open Sans" w:cs="Open Sans"/>
          <w:sz w:val="22"/>
          <w:szCs w:val="22"/>
        </w:rPr>
        <w:t xml:space="preserve">for </w:t>
      </w:r>
      <w:r w:rsidR="00802694">
        <w:rPr>
          <w:rFonts w:ascii="Open Sans" w:hAnsi="Open Sans" w:cs="Open Sans"/>
          <w:sz w:val="22"/>
          <w:szCs w:val="22"/>
        </w:rPr>
        <w:t xml:space="preserve">a technology vendor that best exemplifies innovation in the technologies that support </w:t>
      </w:r>
      <w:r w:rsidRPr="00970138">
        <w:rPr>
          <w:rFonts w:ascii="Open Sans" w:hAnsi="Open Sans" w:cs="Open Sans"/>
          <w:sz w:val="22"/>
          <w:szCs w:val="22"/>
        </w:rPr>
        <w:t xml:space="preserve">any or all of the following areas: Big Data, Business Analytics, Business Collaboration, Cloud Computing, Internet of Things, Machine Learning, Mobile Technology, Social Media or Wearable Computing. </w:t>
      </w:r>
    </w:p>
    <w:p w:rsidR="002319F4" w:rsidRPr="00970138" w:rsidRDefault="002319F4" w:rsidP="00344CD2">
      <w:pPr>
        <w:ind w:right="180"/>
        <w:rPr>
          <w:rFonts w:ascii="Open Sans" w:hAnsi="Open Sans" w:cs="Open Sans"/>
          <w:sz w:val="22"/>
          <w:szCs w:val="22"/>
        </w:rPr>
      </w:pPr>
    </w:p>
    <w:p w:rsidR="002319F4" w:rsidRPr="00970138" w:rsidRDefault="002319F4" w:rsidP="00344CD2">
      <w:pPr>
        <w:ind w:left="-720" w:right="180"/>
        <w:rPr>
          <w:rFonts w:ascii="Open Sans" w:hAnsi="Open Sans" w:cs="Open Sans"/>
          <w:sz w:val="22"/>
          <w:szCs w:val="22"/>
        </w:rPr>
      </w:pPr>
      <w:r w:rsidRPr="00970138">
        <w:rPr>
          <w:rFonts w:ascii="Open Sans" w:hAnsi="Open Sans" w:cs="Open Sans"/>
          <w:sz w:val="22"/>
          <w:szCs w:val="22"/>
          <w:u w:val="single"/>
        </w:rPr>
        <w:t>Human Capital Management</w:t>
      </w:r>
      <w:r w:rsidRPr="00970138">
        <w:rPr>
          <w:rFonts w:ascii="Open Sans" w:hAnsi="Open Sans" w:cs="Open Sans"/>
          <w:sz w:val="22"/>
          <w:szCs w:val="22"/>
        </w:rPr>
        <w:t xml:space="preserve"> – This award </w:t>
      </w:r>
      <w:r w:rsidR="00802694">
        <w:rPr>
          <w:rFonts w:ascii="Open Sans" w:hAnsi="Open Sans" w:cs="Open Sans"/>
          <w:sz w:val="22"/>
          <w:szCs w:val="22"/>
        </w:rPr>
        <w:t xml:space="preserve">is </w:t>
      </w:r>
      <w:r w:rsidR="00802694" w:rsidRPr="0077171F">
        <w:rPr>
          <w:rFonts w:ascii="Open Sans" w:hAnsi="Open Sans" w:cs="Open Sans"/>
          <w:sz w:val="22"/>
          <w:szCs w:val="22"/>
        </w:rPr>
        <w:t xml:space="preserve">for </w:t>
      </w:r>
      <w:r w:rsidR="00802694">
        <w:rPr>
          <w:rFonts w:ascii="Open Sans" w:hAnsi="Open Sans" w:cs="Open Sans"/>
          <w:sz w:val="22"/>
          <w:szCs w:val="22"/>
        </w:rPr>
        <w:t xml:space="preserve">a technology vendor that best exemplifies innovation in the applications and technologies that support </w:t>
      </w:r>
      <w:r w:rsidRPr="00970138">
        <w:rPr>
          <w:rFonts w:ascii="Open Sans" w:hAnsi="Open Sans" w:cs="Open Sans"/>
          <w:sz w:val="22"/>
          <w:szCs w:val="22"/>
        </w:rPr>
        <w:t>human capital management</w:t>
      </w:r>
      <w:r w:rsidR="00802694">
        <w:rPr>
          <w:rFonts w:ascii="Open Sans" w:hAnsi="Open Sans" w:cs="Open Sans"/>
          <w:sz w:val="22"/>
          <w:szCs w:val="22"/>
        </w:rPr>
        <w:t xml:space="preserve">. </w:t>
      </w:r>
    </w:p>
    <w:p w:rsidR="009E51C1" w:rsidRPr="00970138" w:rsidRDefault="002319F4" w:rsidP="00344CD2">
      <w:pPr>
        <w:ind w:right="180"/>
        <w:rPr>
          <w:rFonts w:ascii="Open Sans" w:hAnsi="Open Sans" w:cs="Open Sans"/>
          <w:sz w:val="22"/>
          <w:szCs w:val="22"/>
          <w:u w:val="single"/>
        </w:rPr>
      </w:pPr>
      <w:r w:rsidRPr="00970138">
        <w:rPr>
          <w:rFonts w:ascii="Open Sans" w:hAnsi="Open Sans" w:cs="Open Sans"/>
          <w:sz w:val="22"/>
          <w:szCs w:val="22"/>
        </w:rPr>
        <w:tab/>
      </w:r>
    </w:p>
    <w:p w:rsidR="002319F4" w:rsidRPr="00970138" w:rsidRDefault="002319F4" w:rsidP="00344CD2">
      <w:pPr>
        <w:ind w:left="-720" w:right="180"/>
        <w:rPr>
          <w:rFonts w:ascii="Open Sans" w:hAnsi="Open Sans" w:cs="Open Sans"/>
          <w:sz w:val="22"/>
          <w:szCs w:val="22"/>
        </w:rPr>
      </w:pPr>
      <w:r w:rsidRPr="00970138">
        <w:rPr>
          <w:rFonts w:ascii="Open Sans" w:hAnsi="Open Sans" w:cs="Open Sans"/>
          <w:sz w:val="22"/>
          <w:szCs w:val="22"/>
          <w:u w:val="single"/>
        </w:rPr>
        <w:t>Marketing</w:t>
      </w:r>
      <w:r w:rsidR="00802694" w:rsidRPr="00970138">
        <w:rPr>
          <w:rFonts w:ascii="Open Sans" w:hAnsi="Open Sans" w:cs="Open Sans"/>
          <w:sz w:val="22"/>
          <w:szCs w:val="22"/>
        </w:rPr>
        <w:t xml:space="preserve"> </w:t>
      </w:r>
      <w:r w:rsidRPr="00970138">
        <w:rPr>
          <w:rFonts w:ascii="Open Sans" w:hAnsi="Open Sans" w:cs="Open Sans"/>
          <w:sz w:val="22"/>
          <w:szCs w:val="22"/>
        </w:rPr>
        <w:t xml:space="preserve">– This award is </w:t>
      </w:r>
      <w:r w:rsidR="00802694" w:rsidRPr="0077171F">
        <w:rPr>
          <w:rFonts w:ascii="Open Sans" w:hAnsi="Open Sans" w:cs="Open Sans"/>
          <w:sz w:val="22"/>
          <w:szCs w:val="22"/>
        </w:rPr>
        <w:t xml:space="preserve">for </w:t>
      </w:r>
      <w:r w:rsidR="00802694">
        <w:rPr>
          <w:rFonts w:ascii="Open Sans" w:hAnsi="Open Sans" w:cs="Open Sans"/>
          <w:sz w:val="22"/>
          <w:szCs w:val="22"/>
        </w:rPr>
        <w:t xml:space="preserve">a technology vendor that best exemplifies innovation in the applications and technologies that support marketing. </w:t>
      </w:r>
    </w:p>
    <w:p w:rsidR="002319F4" w:rsidRPr="00970138" w:rsidRDefault="002319F4" w:rsidP="00344CD2">
      <w:pPr>
        <w:ind w:left="-720" w:right="180"/>
        <w:rPr>
          <w:rFonts w:ascii="Open Sans" w:hAnsi="Open Sans" w:cs="Open Sans"/>
          <w:sz w:val="22"/>
          <w:szCs w:val="22"/>
          <w:u w:val="single"/>
        </w:rPr>
      </w:pPr>
    </w:p>
    <w:p w:rsidR="00802694" w:rsidRPr="00970138" w:rsidRDefault="00802694" w:rsidP="00344CD2">
      <w:pPr>
        <w:ind w:left="-720" w:right="180"/>
        <w:rPr>
          <w:rFonts w:ascii="Open Sans" w:hAnsi="Open Sans" w:cs="Open Sans"/>
          <w:sz w:val="22"/>
          <w:szCs w:val="22"/>
        </w:rPr>
      </w:pPr>
      <w:r w:rsidRPr="00970138">
        <w:rPr>
          <w:rFonts w:ascii="Open Sans" w:hAnsi="Open Sans" w:cs="Open Sans"/>
          <w:sz w:val="22"/>
          <w:szCs w:val="22"/>
          <w:u w:val="single"/>
        </w:rPr>
        <w:t>Office of Finance</w:t>
      </w:r>
      <w:r w:rsidRPr="00970138">
        <w:rPr>
          <w:rFonts w:ascii="Open Sans" w:hAnsi="Open Sans" w:cs="Open Sans"/>
          <w:sz w:val="22"/>
          <w:szCs w:val="22"/>
        </w:rPr>
        <w:t xml:space="preserve"> – This award </w:t>
      </w:r>
      <w:r w:rsidR="00081D1D">
        <w:rPr>
          <w:rFonts w:ascii="Open Sans" w:hAnsi="Open Sans" w:cs="Open Sans"/>
          <w:sz w:val="22"/>
          <w:szCs w:val="22"/>
        </w:rPr>
        <w:t xml:space="preserve">Is </w:t>
      </w:r>
      <w:r w:rsidR="00081D1D" w:rsidRPr="0077171F">
        <w:rPr>
          <w:rFonts w:ascii="Open Sans" w:hAnsi="Open Sans" w:cs="Open Sans"/>
          <w:sz w:val="22"/>
          <w:szCs w:val="22"/>
        </w:rPr>
        <w:t xml:space="preserve">for </w:t>
      </w:r>
      <w:r w:rsidR="00081D1D">
        <w:rPr>
          <w:rFonts w:ascii="Open Sans" w:hAnsi="Open Sans" w:cs="Open Sans"/>
          <w:sz w:val="22"/>
          <w:szCs w:val="22"/>
        </w:rPr>
        <w:t xml:space="preserve">a technology vendor that best exemplifies innovation in the applications and technologies that support the office of finance. </w:t>
      </w:r>
    </w:p>
    <w:p w:rsidR="00802694" w:rsidRPr="00970138" w:rsidRDefault="00802694" w:rsidP="00344CD2">
      <w:pPr>
        <w:ind w:right="180"/>
        <w:rPr>
          <w:rFonts w:ascii="Open Sans" w:hAnsi="Open Sans" w:cs="Open Sans"/>
          <w:sz w:val="22"/>
          <w:szCs w:val="22"/>
          <w:u w:val="single"/>
        </w:rPr>
      </w:pPr>
    </w:p>
    <w:p w:rsidR="00081D1D" w:rsidRDefault="00802694" w:rsidP="00344CD2">
      <w:pPr>
        <w:ind w:left="-720" w:right="180"/>
        <w:rPr>
          <w:rFonts w:ascii="Open Sans" w:hAnsi="Open Sans" w:cs="Open Sans"/>
          <w:sz w:val="22"/>
          <w:szCs w:val="22"/>
        </w:rPr>
      </w:pPr>
      <w:r w:rsidRPr="00970138">
        <w:rPr>
          <w:rFonts w:ascii="Open Sans" w:hAnsi="Open Sans" w:cs="Open Sans"/>
          <w:sz w:val="22"/>
          <w:szCs w:val="22"/>
          <w:u w:val="single"/>
        </w:rPr>
        <w:lastRenderedPageBreak/>
        <w:t xml:space="preserve">Operations &amp; </w:t>
      </w:r>
      <w:r w:rsidR="002319F4" w:rsidRPr="00970138">
        <w:rPr>
          <w:rFonts w:ascii="Open Sans" w:hAnsi="Open Sans" w:cs="Open Sans"/>
          <w:sz w:val="22"/>
          <w:szCs w:val="22"/>
          <w:u w:val="single"/>
        </w:rPr>
        <w:t>Supply Chain</w:t>
      </w:r>
      <w:r w:rsidR="002319F4" w:rsidRPr="00970138">
        <w:rPr>
          <w:rFonts w:ascii="Open Sans" w:hAnsi="Open Sans" w:cs="Open Sans"/>
          <w:sz w:val="22"/>
          <w:szCs w:val="22"/>
        </w:rPr>
        <w:t xml:space="preserve"> – This award is </w:t>
      </w:r>
      <w:r w:rsidR="00081D1D" w:rsidRPr="0077171F">
        <w:rPr>
          <w:rFonts w:ascii="Open Sans" w:hAnsi="Open Sans" w:cs="Open Sans"/>
          <w:sz w:val="22"/>
          <w:szCs w:val="22"/>
        </w:rPr>
        <w:t xml:space="preserve">for </w:t>
      </w:r>
      <w:r w:rsidR="00081D1D">
        <w:rPr>
          <w:rFonts w:ascii="Open Sans" w:hAnsi="Open Sans" w:cs="Open Sans"/>
          <w:sz w:val="22"/>
          <w:szCs w:val="22"/>
        </w:rPr>
        <w:t xml:space="preserve">a technology vendor that best exemplifies innovation in the technologies that support the operations or service / supply chain. </w:t>
      </w:r>
    </w:p>
    <w:p w:rsidR="00802694" w:rsidRPr="00970138" w:rsidRDefault="00802694" w:rsidP="00344CD2">
      <w:pPr>
        <w:ind w:right="180"/>
        <w:rPr>
          <w:rFonts w:ascii="Open Sans" w:hAnsi="Open Sans" w:cs="Open Sans"/>
          <w:sz w:val="22"/>
          <w:szCs w:val="22"/>
          <w:u w:val="single"/>
        </w:rPr>
      </w:pPr>
    </w:p>
    <w:p w:rsidR="00081D1D" w:rsidRDefault="00802694" w:rsidP="00344CD2">
      <w:pPr>
        <w:ind w:left="-720" w:right="180"/>
        <w:rPr>
          <w:rFonts w:ascii="Open Sans" w:hAnsi="Open Sans" w:cs="Open Sans"/>
          <w:sz w:val="22"/>
          <w:szCs w:val="22"/>
        </w:rPr>
      </w:pPr>
      <w:r w:rsidRPr="00970138">
        <w:rPr>
          <w:rFonts w:ascii="Open Sans" w:hAnsi="Open Sans" w:cs="Open Sans"/>
          <w:sz w:val="22"/>
          <w:szCs w:val="22"/>
          <w:u w:val="single"/>
        </w:rPr>
        <w:t>Sales</w:t>
      </w:r>
      <w:r w:rsidRPr="00970138">
        <w:rPr>
          <w:rFonts w:ascii="Open Sans" w:hAnsi="Open Sans" w:cs="Open Sans"/>
          <w:sz w:val="22"/>
          <w:szCs w:val="22"/>
        </w:rPr>
        <w:t xml:space="preserve"> </w:t>
      </w:r>
      <w:r w:rsidR="00081D1D">
        <w:rPr>
          <w:rFonts w:ascii="Open Sans" w:hAnsi="Open Sans" w:cs="Open Sans"/>
          <w:sz w:val="22"/>
          <w:szCs w:val="22"/>
        </w:rPr>
        <w:t xml:space="preserve">– This award is </w:t>
      </w:r>
      <w:r w:rsidR="00081D1D" w:rsidRPr="0077171F">
        <w:rPr>
          <w:rFonts w:ascii="Open Sans" w:hAnsi="Open Sans" w:cs="Open Sans"/>
          <w:sz w:val="22"/>
          <w:szCs w:val="22"/>
        </w:rPr>
        <w:t xml:space="preserve">for </w:t>
      </w:r>
      <w:r w:rsidR="00081D1D">
        <w:rPr>
          <w:rFonts w:ascii="Open Sans" w:hAnsi="Open Sans" w:cs="Open Sans"/>
          <w:sz w:val="22"/>
          <w:szCs w:val="22"/>
        </w:rPr>
        <w:t xml:space="preserve">a technology vendor that best exemplifies innovation in the application or technologies that support the sales organization. </w:t>
      </w:r>
    </w:p>
    <w:p w:rsidR="002263AA" w:rsidRPr="00970138" w:rsidRDefault="002263AA" w:rsidP="00344CD2">
      <w:pPr>
        <w:ind w:left="-720" w:right="180"/>
        <w:rPr>
          <w:rFonts w:ascii="Open Sans" w:hAnsi="Open Sans" w:cs="Open Sans"/>
          <w:b/>
          <w:sz w:val="22"/>
          <w:szCs w:val="22"/>
        </w:rPr>
      </w:pPr>
    </w:p>
    <w:p w:rsidR="002319F4" w:rsidRPr="00970138" w:rsidRDefault="002319F4" w:rsidP="00344CD2">
      <w:pPr>
        <w:ind w:left="-720" w:right="180"/>
        <w:rPr>
          <w:rFonts w:ascii="Open Sans" w:hAnsi="Open Sans" w:cs="Open Sans"/>
          <w:b/>
          <w:sz w:val="22"/>
          <w:szCs w:val="22"/>
        </w:rPr>
      </w:pPr>
      <w:r w:rsidRPr="00970138">
        <w:rPr>
          <w:rFonts w:ascii="Open Sans" w:hAnsi="Open Sans" w:cs="Open Sans"/>
          <w:b/>
          <w:sz w:val="22"/>
          <w:szCs w:val="22"/>
        </w:rPr>
        <w:t>Recognition</w:t>
      </w:r>
    </w:p>
    <w:p w:rsidR="002319F4" w:rsidRPr="00970138" w:rsidRDefault="002319F4" w:rsidP="00344CD2">
      <w:pPr>
        <w:ind w:left="-720" w:right="180"/>
        <w:rPr>
          <w:rFonts w:ascii="Open Sans" w:hAnsi="Open Sans" w:cs="Open Sans"/>
          <w:sz w:val="22"/>
          <w:szCs w:val="22"/>
        </w:rPr>
      </w:pPr>
      <w:r w:rsidRPr="00970138">
        <w:rPr>
          <w:rFonts w:ascii="Open Sans" w:hAnsi="Open Sans" w:cs="Open Sans"/>
          <w:sz w:val="22"/>
          <w:szCs w:val="22"/>
        </w:rPr>
        <w:t xml:space="preserve">The award winners will be notified </w:t>
      </w:r>
      <w:r w:rsidR="005D289A" w:rsidRPr="00970138">
        <w:rPr>
          <w:rFonts w:ascii="Open Sans" w:hAnsi="Open Sans" w:cs="Open Sans"/>
          <w:sz w:val="22"/>
          <w:szCs w:val="22"/>
        </w:rPr>
        <w:t xml:space="preserve">in </w:t>
      </w:r>
      <w:r w:rsidRPr="00970138">
        <w:rPr>
          <w:rFonts w:ascii="Open Sans" w:hAnsi="Open Sans" w:cs="Open Sans"/>
          <w:sz w:val="22"/>
          <w:szCs w:val="22"/>
        </w:rPr>
        <w:t xml:space="preserve">the week of </w:t>
      </w:r>
      <w:r w:rsidR="00081D1D" w:rsidRPr="00970138">
        <w:rPr>
          <w:rFonts w:ascii="Open Sans" w:hAnsi="Open Sans" w:cs="Open Sans"/>
          <w:sz w:val="22"/>
          <w:szCs w:val="22"/>
        </w:rPr>
        <w:t>August 28</w:t>
      </w:r>
      <w:r w:rsidR="00081D1D" w:rsidRPr="00970138">
        <w:rPr>
          <w:rFonts w:ascii="Open Sans" w:hAnsi="Open Sans" w:cs="Open Sans"/>
          <w:sz w:val="22"/>
          <w:szCs w:val="22"/>
          <w:vertAlign w:val="superscript"/>
        </w:rPr>
        <w:t>th</w:t>
      </w:r>
      <w:r w:rsidR="00DD5680" w:rsidRPr="00970138">
        <w:rPr>
          <w:rFonts w:ascii="Open Sans" w:hAnsi="Open Sans" w:cs="Open Sans"/>
          <w:sz w:val="22"/>
          <w:szCs w:val="22"/>
        </w:rPr>
        <w:t>, 201</w:t>
      </w:r>
      <w:r w:rsidR="00081D1D" w:rsidRPr="00970138">
        <w:rPr>
          <w:rFonts w:ascii="Open Sans" w:hAnsi="Open Sans" w:cs="Open Sans"/>
          <w:sz w:val="22"/>
          <w:szCs w:val="22"/>
        </w:rPr>
        <w:t>7</w:t>
      </w:r>
      <w:r w:rsidRPr="00970138">
        <w:rPr>
          <w:rFonts w:ascii="Open Sans" w:hAnsi="Open Sans" w:cs="Open Sans"/>
          <w:sz w:val="22"/>
          <w:szCs w:val="22"/>
        </w:rPr>
        <w:t>. Award re</w:t>
      </w:r>
      <w:r w:rsidR="00E257F4" w:rsidRPr="00970138">
        <w:rPr>
          <w:rFonts w:ascii="Open Sans" w:hAnsi="Open Sans" w:cs="Open Sans"/>
          <w:sz w:val="22"/>
          <w:szCs w:val="22"/>
        </w:rPr>
        <w:t xml:space="preserve">cipients will receive the </w:t>
      </w:r>
      <w:r w:rsidR="00081D1D" w:rsidRPr="00970138">
        <w:rPr>
          <w:rFonts w:ascii="Open Sans" w:hAnsi="Open Sans" w:cs="Open Sans"/>
          <w:sz w:val="22"/>
          <w:szCs w:val="22"/>
        </w:rPr>
        <w:t xml:space="preserve">prestigious </w:t>
      </w:r>
      <w:r w:rsidR="00E257F4" w:rsidRPr="00970138">
        <w:rPr>
          <w:rFonts w:ascii="Open Sans" w:hAnsi="Open Sans" w:cs="Open Sans"/>
          <w:sz w:val="22"/>
          <w:szCs w:val="22"/>
        </w:rPr>
        <w:t xml:space="preserve">award recognition </w:t>
      </w:r>
      <w:r w:rsidR="00081D1D" w:rsidRPr="00970138">
        <w:rPr>
          <w:rFonts w:ascii="Open Sans" w:hAnsi="Open Sans" w:cs="Open Sans"/>
          <w:sz w:val="22"/>
          <w:szCs w:val="22"/>
        </w:rPr>
        <w:t xml:space="preserve">at their annual conference or through the mail. </w:t>
      </w:r>
      <w:r w:rsidRPr="00970138">
        <w:rPr>
          <w:rFonts w:ascii="Open Sans" w:hAnsi="Open Sans" w:cs="Open Sans"/>
          <w:sz w:val="22"/>
          <w:szCs w:val="22"/>
        </w:rPr>
        <w:t xml:space="preserve">The awards will be announced through a press announcement and promotion on </w:t>
      </w:r>
      <w:hyperlink r:id="rId8" w:history="1">
        <w:r w:rsidRPr="00970138">
          <w:rPr>
            <w:rStyle w:val="Hyperlink"/>
            <w:rFonts w:ascii="Open Sans" w:hAnsi="Open Sans" w:cs="Open Sans"/>
            <w:sz w:val="22"/>
            <w:szCs w:val="22"/>
          </w:rPr>
          <w:t>www.ventanaresearch.com</w:t>
        </w:r>
      </w:hyperlink>
      <w:r w:rsidRPr="00970138">
        <w:rPr>
          <w:rFonts w:ascii="Open Sans" w:hAnsi="Open Sans" w:cs="Open Sans"/>
          <w:sz w:val="22"/>
          <w:szCs w:val="22"/>
        </w:rPr>
        <w:t>.</w:t>
      </w:r>
    </w:p>
    <w:p w:rsidR="002319F4" w:rsidRPr="00970138" w:rsidRDefault="002319F4" w:rsidP="00344CD2">
      <w:pPr>
        <w:ind w:left="-720" w:right="180"/>
        <w:rPr>
          <w:rFonts w:ascii="Open Sans" w:hAnsi="Open Sans" w:cs="Open Sans"/>
          <w:b/>
          <w:sz w:val="22"/>
          <w:szCs w:val="22"/>
        </w:rPr>
      </w:pPr>
    </w:p>
    <w:p w:rsidR="002319F4" w:rsidRPr="00970138" w:rsidRDefault="002319F4" w:rsidP="00344CD2">
      <w:pPr>
        <w:ind w:left="-720" w:right="180"/>
        <w:rPr>
          <w:rFonts w:ascii="Open Sans" w:hAnsi="Open Sans" w:cs="Open Sans"/>
          <w:b/>
          <w:sz w:val="22"/>
          <w:szCs w:val="22"/>
        </w:rPr>
      </w:pPr>
      <w:r w:rsidRPr="00970138">
        <w:rPr>
          <w:rFonts w:ascii="Open Sans" w:hAnsi="Open Sans" w:cs="Open Sans"/>
          <w:b/>
          <w:sz w:val="22"/>
          <w:szCs w:val="22"/>
        </w:rPr>
        <w:t>Submissions</w:t>
      </w:r>
    </w:p>
    <w:p w:rsidR="002319F4" w:rsidRPr="00970138" w:rsidRDefault="002319F4" w:rsidP="00344CD2">
      <w:pPr>
        <w:ind w:left="-720" w:right="180"/>
        <w:rPr>
          <w:rFonts w:ascii="Open Sans" w:hAnsi="Open Sans" w:cs="Open Sans"/>
          <w:sz w:val="22"/>
          <w:szCs w:val="22"/>
        </w:rPr>
      </w:pPr>
      <w:r w:rsidRPr="00970138">
        <w:rPr>
          <w:rFonts w:ascii="Open Sans" w:hAnsi="Open Sans" w:cs="Open Sans"/>
          <w:sz w:val="22"/>
          <w:szCs w:val="22"/>
        </w:rPr>
        <w:t xml:space="preserve">To participate in the Ventana Research </w:t>
      </w:r>
      <w:r w:rsidR="00EA0F9C">
        <w:rPr>
          <w:rFonts w:ascii="Open Sans" w:hAnsi="Open Sans" w:cs="Open Sans"/>
          <w:sz w:val="22"/>
          <w:szCs w:val="22"/>
        </w:rPr>
        <w:t xml:space="preserve">Digital </w:t>
      </w:r>
      <w:r w:rsidR="00081D1D" w:rsidRPr="00970138">
        <w:rPr>
          <w:rFonts w:ascii="Open Sans" w:hAnsi="Open Sans" w:cs="Open Sans"/>
          <w:sz w:val="22"/>
          <w:szCs w:val="22"/>
        </w:rPr>
        <w:t xml:space="preserve">Innovation </w:t>
      </w:r>
      <w:r w:rsidRPr="00970138">
        <w:rPr>
          <w:rFonts w:ascii="Open Sans" w:hAnsi="Open Sans" w:cs="Open Sans"/>
          <w:sz w:val="22"/>
          <w:szCs w:val="22"/>
        </w:rPr>
        <w:t xml:space="preserve">Awards, e-mail </w:t>
      </w:r>
      <w:r w:rsidR="00081D1D" w:rsidRPr="00970138">
        <w:rPr>
          <w:rFonts w:ascii="Open Sans" w:hAnsi="Open Sans" w:cs="Open Sans"/>
          <w:sz w:val="22"/>
          <w:szCs w:val="22"/>
        </w:rPr>
        <w:t xml:space="preserve">or submit </w:t>
      </w:r>
      <w:r w:rsidRPr="00970138">
        <w:rPr>
          <w:rFonts w:ascii="Open Sans" w:hAnsi="Open Sans" w:cs="Open Sans"/>
          <w:sz w:val="22"/>
          <w:szCs w:val="22"/>
        </w:rPr>
        <w:t xml:space="preserve">the nomination form below </w:t>
      </w:r>
      <w:r w:rsidR="005D289A" w:rsidRPr="00970138">
        <w:rPr>
          <w:rFonts w:ascii="Open Sans" w:hAnsi="Open Sans" w:cs="Open Sans"/>
          <w:sz w:val="22"/>
          <w:szCs w:val="22"/>
        </w:rPr>
        <w:t xml:space="preserve">by the close of business on </w:t>
      </w:r>
      <w:r w:rsidR="00AD4B9D" w:rsidRPr="00970138">
        <w:rPr>
          <w:rFonts w:ascii="Open Sans" w:hAnsi="Open Sans" w:cs="Open Sans"/>
          <w:sz w:val="22"/>
          <w:szCs w:val="22"/>
        </w:rPr>
        <w:t xml:space="preserve">Friday </w:t>
      </w:r>
      <w:r w:rsidR="00081D1D" w:rsidRPr="00970138">
        <w:rPr>
          <w:rFonts w:ascii="Open Sans" w:hAnsi="Open Sans" w:cs="Open Sans"/>
          <w:sz w:val="22"/>
          <w:szCs w:val="22"/>
        </w:rPr>
        <w:t>July 14th</w:t>
      </w:r>
      <w:r w:rsidR="00780F5A" w:rsidRPr="00970138">
        <w:rPr>
          <w:rFonts w:ascii="Open Sans" w:hAnsi="Open Sans" w:cs="Open Sans"/>
          <w:sz w:val="22"/>
          <w:szCs w:val="22"/>
        </w:rPr>
        <w:t xml:space="preserve">, </w:t>
      </w:r>
      <w:r w:rsidR="00AD4B9D" w:rsidRPr="00970138">
        <w:rPr>
          <w:rFonts w:ascii="Open Sans" w:hAnsi="Open Sans" w:cs="Open Sans"/>
          <w:sz w:val="22"/>
          <w:szCs w:val="22"/>
        </w:rPr>
        <w:t>201</w:t>
      </w:r>
      <w:r w:rsidR="00081D1D" w:rsidRPr="00970138">
        <w:rPr>
          <w:rFonts w:ascii="Open Sans" w:hAnsi="Open Sans" w:cs="Open Sans"/>
          <w:sz w:val="22"/>
          <w:szCs w:val="22"/>
        </w:rPr>
        <w:t>7</w:t>
      </w:r>
      <w:r w:rsidRPr="00970138">
        <w:rPr>
          <w:rFonts w:ascii="Open Sans" w:hAnsi="Open Sans" w:cs="Open Sans"/>
          <w:sz w:val="22"/>
          <w:szCs w:val="22"/>
        </w:rPr>
        <w:t xml:space="preserve"> to </w:t>
      </w:r>
      <w:hyperlink r:id="rId9" w:history="1">
        <w:r w:rsidRPr="00970138">
          <w:rPr>
            <w:rStyle w:val="Hyperlink"/>
            <w:rFonts w:ascii="Open Sans" w:hAnsi="Open Sans" w:cs="Open Sans"/>
            <w:sz w:val="22"/>
            <w:szCs w:val="22"/>
          </w:rPr>
          <w:t>awards@ventanaresearch.com</w:t>
        </w:r>
      </w:hyperlink>
      <w:r w:rsidRPr="00970138">
        <w:rPr>
          <w:rFonts w:ascii="Open Sans" w:hAnsi="Open Sans" w:cs="Open Sans"/>
          <w:sz w:val="22"/>
          <w:szCs w:val="22"/>
        </w:rPr>
        <w:t>. Completed nomination forms will be accepted only via email</w:t>
      </w:r>
      <w:r w:rsidR="00081D1D" w:rsidRPr="00970138">
        <w:rPr>
          <w:rFonts w:ascii="Open Sans" w:hAnsi="Open Sans" w:cs="Open Sans"/>
          <w:sz w:val="22"/>
          <w:szCs w:val="22"/>
        </w:rPr>
        <w:t xml:space="preserve"> or online</w:t>
      </w:r>
      <w:r w:rsidRPr="00970138">
        <w:rPr>
          <w:rFonts w:ascii="Open Sans" w:hAnsi="Open Sans" w:cs="Open Sans"/>
          <w:sz w:val="22"/>
          <w:szCs w:val="22"/>
        </w:rPr>
        <w:t xml:space="preserve">.   </w:t>
      </w:r>
    </w:p>
    <w:p w:rsidR="002319F4" w:rsidRPr="00970138" w:rsidRDefault="002319F4" w:rsidP="00344CD2">
      <w:pPr>
        <w:ind w:left="-720" w:right="180"/>
        <w:rPr>
          <w:rFonts w:ascii="Open Sans" w:hAnsi="Open Sans" w:cs="Open Sans"/>
          <w:sz w:val="22"/>
          <w:szCs w:val="22"/>
        </w:rPr>
      </w:pPr>
    </w:p>
    <w:p w:rsidR="00081D1D" w:rsidRPr="00970138" w:rsidRDefault="00081D1D" w:rsidP="00344CD2">
      <w:pPr>
        <w:ind w:left="-720" w:right="180"/>
        <w:rPr>
          <w:rFonts w:ascii="Open Sans" w:hAnsi="Open Sans" w:cs="Open Sans"/>
          <w:sz w:val="22"/>
          <w:szCs w:val="22"/>
        </w:rPr>
      </w:pPr>
      <w:r w:rsidRPr="00970138">
        <w:rPr>
          <w:rFonts w:ascii="Open Sans" w:hAnsi="Open Sans" w:cs="Open Sans"/>
          <w:sz w:val="22"/>
          <w:szCs w:val="22"/>
        </w:rPr>
        <w:t>Technology vendors may submit their own nominations directly. We accept nominations from the Ventana Research analyst an</w:t>
      </w:r>
      <w:r w:rsidR="007D4675">
        <w:rPr>
          <w:rFonts w:ascii="Open Sans" w:hAnsi="Open Sans" w:cs="Open Sans"/>
          <w:sz w:val="22"/>
          <w:szCs w:val="22"/>
        </w:rPr>
        <w:t>d</w:t>
      </w:r>
      <w:r w:rsidRPr="00970138">
        <w:rPr>
          <w:rFonts w:ascii="Open Sans" w:hAnsi="Open Sans" w:cs="Open Sans"/>
          <w:sz w:val="22"/>
          <w:szCs w:val="22"/>
        </w:rPr>
        <w:t xml:space="preserve"> research team and technology vendor public relations firms that have explicit approval from the technology vendors to submit on its behalf; all such submissions must include the nominated organization’s contact information to enable Ventana Research to confirm submission approval and review. The quality and depth of the submission – its clarity, completeness and specificity – will affect its overall score, so please provide as much information presented as clearly as possible. For more information about the </w:t>
      </w:r>
      <w:r w:rsidR="00EA0F9C">
        <w:rPr>
          <w:rFonts w:ascii="Open Sans" w:hAnsi="Open Sans" w:cs="Open Sans"/>
          <w:sz w:val="22"/>
          <w:szCs w:val="22"/>
        </w:rPr>
        <w:t xml:space="preserve">Digital </w:t>
      </w:r>
      <w:r w:rsidRPr="00970138">
        <w:rPr>
          <w:rFonts w:ascii="Open Sans" w:hAnsi="Open Sans" w:cs="Open Sans"/>
          <w:sz w:val="22"/>
          <w:szCs w:val="22"/>
        </w:rPr>
        <w:t xml:space="preserve">Innovation Awards and those that were the 2016 recipients, please visit </w:t>
      </w:r>
      <w:hyperlink r:id="rId10" w:history="1">
        <w:r w:rsidRPr="00970138">
          <w:rPr>
            <w:rStyle w:val="Hyperlink"/>
            <w:rFonts w:ascii="Open Sans" w:hAnsi="Open Sans" w:cs="Open Sans"/>
            <w:sz w:val="22"/>
            <w:szCs w:val="22"/>
          </w:rPr>
          <w:t>www.ventanaresearch.com/innovationawards</w:t>
        </w:r>
      </w:hyperlink>
      <w:r w:rsidRPr="00970138">
        <w:rPr>
          <w:rFonts w:ascii="Open Sans" w:hAnsi="Open Sans" w:cs="Open Sans"/>
          <w:sz w:val="22"/>
          <w:szCs w:val="22"/>
        </w:rPr>
        <w:t>.</w:t>
      </w:r>
    </w:p>
    <w:p w:rsidR="002319F4" w:rsidRPr="00970138" w:rsidRDefault="002319F4" w:rsidP="00344CD2">
      <w:pPr>
        <w:ind w:left="-720" w:right="180"/>
        <w:rPr>
          <w:rFonts w:ascii="Open Sans" w:hAnsi="Open Sans" w:cs="Open Sans"/>
          <w:b/>
          <w:sz w:val="22"/>
          <w:szCs w:val="22"/>
        </w:rPr>
      </w:pPr>
    </w:p>
    <w:p w:rsidR="002319F4" w:rsidRPr="00970138" w:rsidRDefault="002319F4" w:rsidP="00344CD2">
      <w:pPr>
        <w:ind w:left="-720" w:right="180"/>
        <w:rPr>
          <w:rFonts w:ascii="Open Sans" w:hAnsi="Open Sans" w:cs="Open Sans"/>
          <w:b/>
          <w:sz w:val="22"/>
          <w:szCs w:val="22"/>
        </w:rPr>
      </w:pPr>
      <w:r w:rsidRPr="00970138">
        <w:rPr>
          <w:rFonts w:ascii="Open Sans" w:hAnsi="Open Sans" w:cs="Open Sans"/>
          <w:b/>
          <w:sz w:val="22"/>
          <w:szCs w:val="22"/>
        </w:rPr>
        <w:t>Deadline</w:t>
      </w:r>
    </w:p>
    <w:p w:rsidR="002319F4" w:rsidRPr="00970138" w:rsidRDefault="002319F4" w:rsidP="00344CD2">
      <w:pPr>
        <w:ind w:left="-720" w:right="180"/>
        <w:rPr>
          <w:rFonts w:ascii="Open Sans" w:hAnsi="Open Sans" w:cs="Open Sans"/>
          <w:b/>
          <w:sz w:val="22"/>
          <w:szCs w:val="22"/>
        </w:rPr>
      </w:pPr>
      <w:r w:rsidRPr="00970138">
        <w:rPr>
          <w:rFonts w:ascii="Open Sans" w:hAnsi="Open Sans" w:cs="Open Sans"/>
          <w:b/>
          <w:color w:val="FF0000"/>
          <w:sz w:val="22"/>
          <w:szCs w:val="22"/>
        </w:rPr>
        <w:t xml:space="preserve">Completed nomination forms are due back to Ventana Research no later than </w:t>
      </w:r>
      <w:r w:rsidR="00081D1D" w:rsidRPr="00970138">
        <w:rPr>
          <w:rFonts w:ascii="Open Sans" w:hAnsi="Open Sans" w:cs="Open Sans"/>
          <w:b/>
          <w:color w:val="FF0000"/>
          <w:sz w:val="22"/>
          <w:szCs w:val="22"/>
        </w:rPr>
        <w:t>July 14</w:t>
      </w:r>
      <w:r w:rsidR="00B26597" w:rsidRPr="00970138">
        <w:rPr>
          <w:rFonts w:ascii="Open Sans" w:hAnsi="Open Sans" w:cs="Open Sans"/>
          <w:b/>
          <w:color w:val="FF0000"/>
          <w:sz w:val="22"/>
          <w:szCs w:val="22"/>
        </w:rPr>
        <w:t xml:space="preserve">, </w:t>
      </w:r>
      <w:r w:rsidR="00DA790B" w:rsidRPr="00970138">
        <w:rPr>
          <w:rFonts w:ascii="Open Sans" w:hAnsi="Open Sans" w:cs="Open Sans"/>
          <w:b/>
          <w:color w:val="FF0000"/>
          <w:sz w:val="22"/>
          <w:szCs w:val="22"/>
        </w:rPr>
        <w:t>201</w:t>
      </w:r>
      <w:r w:rsidR="00081D1D" w:rsidRPr="00970138">
        <w:rPr>
          <w:rFonts w:ascii="Open Sans" w:hAnsi="Open Sans" w:cs="Open Sans"/>
          <w:b/>
          <w:color w:val="FF0000"/>
          <w:sz w:val="22"/>
          <w:szCs w:val="22"/>
        </w:rPr>
        <w:t>7</w:t>
      </w:r>
      <w:r w:rsidRPr="00970138">
        <w:rPr>
          <w:rFonts w:ascii="Open Sans" w:hAnsi="Open Sans" w:cs="Open Sans"/>
          <w:b/>
          <w:color w:val="FF0000"/>
          <w:sz w:val="22"/>
          <w:szCs w:val="22"/>
        </w:rPr>
        <w:t>.</w:t>
      </w:r>
    </w:p>
    <w:p w:rsidR="002319F4" w:rsidRPr="00970138" w:rsidRDefault="002319F4" w:rsidP="00344CD2">
      <w:pPr>
        <w:ind w:left="-720" w:right="180"/>
        <w:rPr>
          <w:rFonts w:ascii="Open Sans" w:hAnsi="Open Sans" w:cs="Open Sans"/>
          <w:b/>
          <w:sz w:val="22"/>
          <w:szCs w:val="22"/>
        </w:rPr>
      </w:pPr>
    </w:p>
    <w:p w:rsidR="002319F4" w:rsidRPr="00970138" w:rsidRDefault="0084586C" w:rsidP="00344CD2">
      <w:pPr>
        <w:ind w:left="-720" w:right="180"/>
        <w:rPr>
          <w:rFonts w:ascii="Open Sans" w:hAnsi="Open Sans" w:cs="Open Sans"/>
          <w:b/>
          <w:sz w:val="22"/>
          <w:szCs w:val="22"/>
        </w:rPr>
      </w:pPr>
      <w:r w:rsidRPr="00970138">
        <w:rPr>
          <w:rFonts w:ascii="Open Sans" w:hAnsi="Open Sans" w:cs="Open Sans"/>
          <w:b/>
          <w:bCs/>
          <w:sz w:val="22"/>
          <w:szCs w:val="22"/>
        </w:rPr>
        <w:t>201</w:t>
      </w:r>
      <w:r>
        <w:rPr>
          <w:rFonts w:ascii="Open Sans" w:hAnsi="Open Sans" w:cs="Open Sans"/>
          <w:b/>
          <w:bCs/>
          <w:sz w:val="22"/>
          <w:szCs w:val="22"/>
        </w:rPr>
        <w:t>7</w:t>
      </w:r>
      <w:r w:rsidRPr="00970138">
        <w:rPr>
          <w:rFonts w:ascii="Open Sans" w:hAnsi="Open Sans" w:cs="Open Sans"/>
          <w:b/>
          <w:bCs/>
          <w:sz w:val="22"/>
          <w:szCs w:val="22"/>
        </w:rPr>
        <w:t xml:space="preserve"> </w:t>
      </w:r>
      <w:r w:rsidR="002319F4" w:rsidRPr="00970138">
        <w:rPr>
          <w:rFonts w:ascii="Open Sans" w:hAnsi="Open Sans" w:cs="Open Sans"/>
          <w:b/>
          <w:bCs/>
          <w:sz w:val="22"/>
          <w:szCs w:val="22"/>
        </w:rPr>
        <w:t>Awards Schedule:</w:t>
      </w:r>
    </w:p>
    <w:p w:rsidR="00E257F4" w:rsidRPr="00970138" w:rsidRDefault="00AD4B9D" w:rsidP="00344CD2">
      <w:pPr>
        <w:ind w:right="180"/>
        <w:rPr>
          <w:rFonts w:ascii="Open Sans" w:hAnsi="Open Sans" w:cs="Open Sans"/>
          <w:sz w:val="22"/>
          <w:szCs w:val="22"/>
        </w:rPr>
      </w:pPr>
      <w:r w:rsidRPr="00970138">
        <w:rPr>
          <w:rFonts w:ascii="Open Sans" w:hAnsi="Open Sans" w:cs="Open Sans"/>
          <w:sz w:val="22"/>
          <w:szCs w:val="22"/>
        </w:rPr>
        <w:t xml:space="preserve">Announced – </w:t>
      </w:r>
      <w:r w:rsidR="007D4675" w:rsidRPr="00970138">
        <w:rPr>
          <w:rFonts w:ascii="Open Sans" w:hAnsi="Open Sans" w:cs="Open Sans"/>
          <w:sz w:val="22"/>
          <w:szCs w:val="22"/>
        </w:rPr>
        <w:t>Friday</w:t>
      </w:r>
      <w:r w:rsidR="00394450" w:rsidRPr="00970138">
        <w:rPr>
          <w:rFonts w:ascii="Open Sans" w:hAnsi="Open Sans" w:cs="Open Sans"/>
          <w:sz w:val="22"/>
          <w:szCs w:val="22"/>
        </w:rPr>
        <w:t xml:space="preserve">, </w:t>
      </w:r>
      <w:r w:rsidRPr="00970138">
        <w:rPr>
          <w:rFonts w:ascii="Open Sans" w:hAnsi="Open Sans" w:cs="Open Sans"/>
          <w:sz w:val="22"/>
          <w:szCs w:val="22"/>
        </w:rPr>
        <w:t xml:space="preserve">May </w:t>
      </w:r>
      <w:r w:rsidR="007D4675" w:rsidRPr="00970138">
        <w:rPr>
          <w:rFonts w:ascii="Open Sans" w:hAnsi="Open Sans" w:cs="Open Sans"/>
          <w:sz w:val="22"/>
          <w:szCs w:val="22"/>
        </w:rPr>
        <w:t>19</w:t>
      </w:r>
      <w:r w:rsidRPr="00970138">
        <w:rPr>
          <w:rFonts w:ascii="Open Sans" w:hAnsi="Open Sans" w:cs="Open Sans"/>
          <w:sz w:val="22"/>
          <w:szCs w:val="22"/>
        </w:rPr>
        <w:t>, 201</w:t>
      </w:r>
      <w:r w:rsidR="007D4675" w:rsidRPr="00970138">
        <w:rPr>
          <w:rFonts w:ascii="Open Sans" w:hAnsi="Open Sans" w:cs="Open Sans"/>
          <w:sz w:val="22"/>
          <w:szCs w:val="22"/>
        </w:rPr>
        <w:t>7</w:t>
      </w:r>
    </w:p>
    <w:p w:rsidR="00E257F4" w:rsidRPr="00970138" w:rsidRDefault="00AD4B9D" w:rsidP="00344CD2">
      <w:pPr>
        <w:ind w:right="180"/>
        <w:rPr>
          <w:rFonts w:ascii="Open Sans" w:hAnsi="Open Sans" w:cs="Open Sans"/>
          <w:sz w:val="22"/>
          <w:szCs w:val="22"/>
        </w:rPr>
      </w:pPr>
      <w:r w:rsidRPr="00970138">
        <w:rPr>
          <w:rFonts w:ascii="Open Sans" w:hAnsi="Open Sans" w:cs="Open Sans"/>
          <w:sz w:val="22"/>
          <w:szCs w:val="22"/>
        </w:rPr>
        <w:t xml:space="preserve">Submissions – </w:t>
      </w:r>
      <w:r w:rsidR="005956AF" w:rsidRPr="00970138">
        <w:rPr>
          <w:rFonts w:ascii="Open Sans" w:hAnsi="Open Sans" w:cs="Open Sans"/>
          <w:sz w:val="22"/>
          <w:szCs w:val="22"/>
        </w:rPr>
        <w:t>Wednesday</w:t>
      </w:r>
      <w:r w:rsidRPr="00970138">
        <w:rPr>
          <w:rFonts w:ascii="Open Sans" w:hAnsi="Open Sans" w:cs="Open Sans"/>
          <w:sz w:val="22"/>
          <w:szCs w:val="22"/>
        </w:rPr>
        <w:t xml:space="preserve">, May </w:t>
      </w:r>
      <w:r w:rsidR="007D4675" w:rsidRPr="00970138">
        <w:rPr>
          <w:rFonts w:ascii="Open Sans" w:hAnsi="Open Sans" w:cs="Open Sans"/>
          <w:sz w:val="22"/>
          <w:szCs w:val="22"/>
        </w:rPr>
        <w:t>17</w:t>
      </w:r>
      <w:r w:rsidRPr="00970138">
        <w:rPr>
          <w:rFonts w:ascii="Open Sans" w:hAnsi="Open Sans" w:cs="Open Sans"/>
          <w:sz w:val="22"/>
          <w:szCs w:val="22"/>
          <w:vertAlign w:val="superscript"/>
        </w:rPr>
        <w:t>th</w:t>
      </w:r>
      <w:r w:rsidRPr="00970138">
        <w:rPr>
          <w:rFonts w:ascii="Open Sans" w:hAnsi="Open Sans" w:cs="Open Sans"/>
          <w:sz w:val="22"/>
          <w:szCs w:val="22"/>
        </w:rPr>
        <w:t xml:space="preserve"> through Friday, </w:t>
      </w:r>
      <w:r w:rsidR="007D4675" w:rsidRPr="00970138">
        <w:rPr>
          <w:rFonts w:ascii="Open Sans" w:hAnsi="Open Sans" w:cs="Open Sans"/>
          <w:sz w:val="22"/>
          <w:szCs w:val="22"/>
        </w:rPr>
        <w:t>July 14</w:t>
      </w:r>
      <w:r w:rsidRPr="00970138">
        <w:rPr>
          <w:rFonts w:ascii="Open Sans" w:hAnsi="Open Sans" w:cs="Open Sans"/>
          <w:sz w:val="22"/>
          <w:szCs w:val="22"/>
          <w:vertAlign w:val="superscript"/>
        </w:rPr>
        <w:t>th</w:t>
      </w:r>
      <w:r w:rsidR="00E257F4" w:rsidRPr="00970138">
        <w:rPr>
          <w:rFonts w:ascii="Open Sans" w:hAnsi="Open Sans" w:cs="Open Sans"/>
          <w:sz w:val="22"/>
          <w:szCs w:val="22"/>
        </w:rPr>
        <w:t xml:space="preserve">   </w:t>
      </w:r>
    </w:p>
    <w:p w:rsidR="00E257F4" w:rsidRPr="00970138" w:rsidRDefault="00E257F4" w:rsidP="00344CD2">
      <w:pPr>
        <w:ind w:right="180"/>
        <w:rPr>
          <w:rFonts w:ascii="Open Sans" w:hAnsi="Open Sans" w:cs="Open Sans"/>
          <w:sz w:val="22"/>
          <w:szCs w:val="22"/>
        </w:rPr>
      </w:pPr>
      <w:r w:rsidRPr="00970138">
        <w:rPr>
          <w:rFonts w:ascii="Open Sans" w:hAnsi="Open Sans" w:cs="Open Sans"/>
          <w:sz w:val="22"/>
          <w:szCs w:val="22"/>
        </w:rPr>
        <w:t>Submission Review and Judgi</w:t>
      </w:r>
      <w:r w:rsidR="00AD4B9D" w:rsidRPr="00970138">
        <w:rPr>
          <w:rFonts w:ascii="Open Sans" w:hAnsi="Open Sans" w:cs="Open Sans"/>
          <w:sz w:val="22"/>
          <w:szCs w:val="22"/>
        </w:rPr>
        <w:t xml:space="preserve">ng – </w:t>
      </w:r>
      <w:r w:rsidR="007D4675" w:rsidRPr="00970138">
        <w:rPr>
          <w:rFonts w:ascii="Open Sans" w:hAnsi="Open Sans" w:cs="Open Sans"/>
          <w:sz w:val="22"/>
          <w:szCs w:val="22"/>
        </w:rPr>
        <w:t>July 17</w:t>
      </w:r>
      <w:r w:rsidR="007D4675" w:rsidRPr="00970138">
        <w:rPr>
          <w:rFonts w:ascii="Open Sans" w:hAnsi="Open Sans" w:cs="Open Sans"/>
          <w:sz w:val="22"/>
          <w:szCs w:val="22"/>
          <w:vertAlign w:val="superscript"/>
        </w:rPr>
        <w:t>th</w:t>
      </w:r>
      <w:r w:rsidR="007D4675" w:rsidRPr="00970138">
        <w:rPr>
          <w:rFonts w:ascii="Open Sans" w:hAnsi="Open Sans" w:cs="Open Sans"/>
          <w:sz w:val="22"/>
          <w:szCs w:val="22"/>
        </w:rPr>
        <w:t xml:space="preserve"> to August 11</w:t>
      </w:r>
      <w:r w:rsidR="007D4675" w:rsidRPr="00970138">
        <w:rPr>
          <w:rFonts w:ascii="Open Sans" w:hAnsi="Open Sans" w:cs="Open Sans"/>
          <w:sz w:val="22"/>
          <w:szCs w:val="22"/>
          <w:vertAlign w:val="superscript"/>
        </w:rPr>
        <w:t>th</w:t>
      </w:r>
      <w:r w:rsidR="007D4675" w:rsidRPr="00970138">
        <w:rPr>
          <w:rFonts w:ascii="Open Sans" w:hAnsi="Open Sans" w:cs="Open Sans"/>
          <w:sz w:val="22"/>
          <w:szCs w:val="22"/>
        </w:rPr>
        <w:t xml:space="preserve"> </w:t>
      </w:r>
    </w:p>
    <w:p w:rsidR="00E257F4" w:rsidRPr="00970138" w:rsidRDefault="00E257F4" w:rsidP="00344CD2">
      <w:pPr>
        <w:ind w:right="180"/>
        <w:rPr>
          <w:rFonts w:ascii="Open Sans" w:hAnsi="Open Sans" w:cs="Open Sans"/>
          <w:sz w:val="22"/>
          <w:szCs w:val="22"/>
        </w:rPr>
      </w:pPr>
      <w:r w:rsidRPr="00970138">
        <w:rPr>
          <w:rFonts w:ascii="Open Sans" w:hAnsi="Open Sans" w:cs="Open Sans"/>
          <w:sz w:val="22"/>
          <w:szCs w:val="22"/>
        </w:rPr>
        <w:t>Finalists Contacted a</w:t>
      </w:r>
      <w:r w:rsidR="003C7778" w:rsidRPr="00970138">
        <w:rPr>
          <w:rFonts w:ascii="Open Sans" w:hAnsi="Open Sans" w:cs="Open Sans"/>
          <w:sz w:val="22"/>
          <w:szCs w:val="22"/>
        </w:rPr>
        <w:t xml:space="preserve">nd Verified – Week of </w:t>
      </w:r>
      <w:r w:rsidR="007D4675" w:rsidRPr="00970138">
        <w:rPr>
          <w:rFonts w:ascii="Open Sans" w:hAnsi="Open Sans" w:cs="Open Sans"/>
          <w:sz w:val="22"/>
          <w:szCs w:val="22"/>
        </w:rPr>
        <w:t>August 21</w:t>
      </w:r>
      <w:r w:rsidR="007D4675" w:rsidRPr="00970138">
        <w:rPr>
          <w:rFonts w:ascii="Open Sans" w:hAnsi="Open Sans" w:cs="Open Sans"/>
          <w:sz w:val="22"/>
          <w:szCs w:val="22"/>
          <w:vertAlign w:val="superscript"/>
        </w:rPr>
        <w:t>st</w:t>
      </w:r>
      <w:r w:rsidR="007D4675" w:rsidRPr="00970138">
        <w:rPr>
          <w:rFonts w:ascii="Open Sans" w:hAnsi="Open Sans" w:cs="Open Sans"/>
          <w:sz w:val="22"/>
          <w:szCs w:val="22"/>
        </w:rPr>
        <w:t xml:space="preserve"> </w:t>
      </w:r>
      <w:r w:rsidRPr="00970138">
        <w:rPr>
          <w:rFonts w:ascii="Open Sans" w:hAnsi="Open Sans" w:cs="Open Sans"/>
          <w:sz w:val="22"/>
          <w:szCs w:val="22"/>
        </w:rPr>
        <w:t xml:space="preserve"> </w:t>
      </w:r>
    </w:p>
    <w:p w:rsidR="00E257F4" w:rsidRPr="00970138" w:rsidRDefault="00E257F4" w:rsidP="00344CD2">
      <w:pPr>
        <w:ind w:right="180"/>
        <w:rPr>
          <w:rFonts w:ascii="Open Sans" w:hAnsi="Open Sans" w:cs="Open Sans"/>
          <w:sz w:val="22"/>
          <w:szCs w:val="22"/>
        </w:rPr>
      </w:pPr>
      <w:r w:rsidRPr="00970138">
        <w:rPr>
          <w:rFonts w:ascii="Open Sans" w:hAnsi="Open Sans" w:cs="Open Sans"/>
          <w:sz w:val="22"/>
          <w:szCs w:val="22"/>
        </w:rPr>
        <w:t>Winne</w:t>
      </w:r>
      <w:r w:rsidR="003C7778" w:rsidRPr="00970138">
        <w:rPr>
          <w:rFonts w:ascii="Open Sans" w:hAnsi="Open Sans" w:cs="Open Sans"/>
          <w:sz w:val="22"/>
          <w:szCs w:val="22"/>
        </w:rPr>
        <w:t xml:space="preserve">rs Selected – Week of </w:t>
      </w:r>
      <w:r w:rsidR="007D4675" w:rsidRPr="00970138">
        <w:rPr>
          <w:rFonts w:ascii="Open Sans" w:hAnsi="Open Sans" w:cs="Open Sans"/>
          <w:sz w:val="22"/>
          <w:szCs w:val="22"/>
        </w:rPr>
        <w:t xml:space="preserve">August </w:t>
      </w:r>
      <w:r w:rsidR="003C7778" w:rsidRPr="00970138">
        <w:rPr>
          <w:rFonts w:ascii="Open Sans" w:hAnsi="Open Sans" w:cs="Open Sans"/>
          <w:sz w:val="22"/>
          <w:szCs w:val="22"/>
        </w:rPr>
        <w:t>21</w:t>
      </w:r>
      <w:r w:rsidR="003C7778" w:rsidRPr="00970138">
        <w:rPr>
          <w:rFonts w:ascii="Open Sans" w:hAnsi="Open Sans" w:cs="Open Sans"/>
          <w:sz w:val="22"/>
          <w:szCs w:val="22"/>
          <w:vertAlign w:val="superscript"/>
        </w:rPr>
        <w:t>st</w:t>
      </w:r>
      <w:r w:rsidR="003C7778" w:rsidRPr="00970138">
        <w:rPr>
          <w:rFonts w:ascii="Open Sans" w:hAnsi="Open Sans" w:cs="Open Sans"/>
          <w:sz w:val="22"/>
          <w:szCs w:val="22"/>
        </w:rPr>
        <w:t xml:space="preserve"> </w:t>
      </w:r>
      <w:r w:rsidRPr="00970138">
        <w:rPr>
          <w:rFonts w:ascii="Open Sans" w:hAnsi="Open Sans" w:cs="Open Sans"/>
          <w:sz w:val="22"/>
          <w:szCs w:val="22"/>
        </w:rPr>
        <w:t xml:space="preserve"> </w:t>
      </w:r>
    </w:p>
    <w:p w:rsidR="00E257F4" w:rsidRPr="00970138" w:rsidRDefault="00E257F4" w:rsidP="00344CD2">
      <w:pPr>
        <w:ind w:right="180"/>
        <w:rPr>
          <w:rFonts w:ascii="Open Sans" w:hAnsi="Open Sans" w:cs="Open Sans"/>
          <w:sz w:val="22"/>
          <w:szCs w:val="22"/>
        </w:rPr>
      </w:pPr>
      <w:r w:rsidRPr="00970138">
        <w:rPr>
          <w:rFonts w:ascii="Open Sans" w:hAnsi="Open Sans" w:cs="Open Sans"/>
          <w:sz w:val="22"/>
          <w:szCs w:val="22"/>
        </w:rPr>
        <w:t>Winne</w:t>
      </w:r>
      <w:r w:rsidR="003C7778" w:rsidRPr="00970138">
        <w:rPr>
          <w:rFonts w:ascii="Open Sans" w:hAnsi="Open Sans" w:cs="Open Sans"/>
          <w:sz w:val="22"/>
          <w:szCs w:val="22"/>
        </w:rPr>
        <w:t xml:space="preserve">rs Notified – Week of </w:t>
      </w:r>
      <w:r w:rsidR="007D4675" w:rsidRPr="00970138">
        <w:rPr>
          <w:rFonts w:ascii="Open Sans" w:hAnsi="Open Sans" w:cs="Open Sans"/>
          <w:sz w:val="22"/>
          <w:szCs w:val="22"/>
        </w:rPr>
        <w:t>August 28</w:t>
      </w:r>
      <w:r w:rsidR="007D4675" w:rsidRPr="00970138">
        <w:rPr>
          <w:rFonts w:ascii="Open Sans" w:hAnsi="Open Sans" w:cs="Open Sans"/>
          <w:sz w:val="22"/>
          <w:szCs w:val="22"/>
          <w:vertAlign w:val="superscript"/>
        </w:rPr>
        <w:t>th</w:t>
      </w:r>
      <w:r w:rsidR="007D4675" w:rsidRPr="00970138">
        <w:rPr>
          <w:rFonts w:ascii="Open Sans" w:hAnsi="Open Sans" w:cs="Open Sans"/>
          <w:sz w:val="22"/>
          <w:szCs w:val="22"/>
        </w:rPr>
        <w:t xml:space="preserve"> </w:t>
      </w:r>
    </w:p>
    <w:p w:rsidR="00E257F4" w:rsidRPr="00970138" w:rsidRDefault="00E257F4" w:rsidP="00344CD2">
      <w:pPr>
        <w:ind w:right="180"/>
        <w:rPr>
          <w:rFonts w:ascii="Open Sans" w:hAnsi="Open Sans" w:cs="Open Sans"/>
          <w:sz w:val="22"/>
          <w:szCs w:val="22"/>
        </w:rPr>
      </w:pPr>
      <w:r w:rsidRPr="00970138">
        <w:rPr>
          <w:rFonts w:ascii="Open Sans" w:hAnsi="Open Sans" w:cs="Open Sans"/>
          <w:sz w:val="22"/>
          <w:szCs w:val="22"/>
        </w:rPr>
        <w:t>Winners Announced in Pr</w:t>
      </w:r>
      <w:r w:rsidR="003C7778" w:rsidRPr="00970138">
        <w:rPr>
          <w:rFonts w:ascii="Open Sans" w:hAnsi="Open Sans" w:cs="Open Sans"/>
          <w:sz w:val="22"/>
          <w:szCs w:val="22"/>
        </w:rPr>
        <w:t xml:space="preserve">ess Release - Week of </w:t>
      </w:r>
      <w:r w:rsidR="007D4675" w:rsidRPr="00970138">
        <w:rPr>
          <w:rFonts w:ascii="Open Sans" w:hAnsi="Open Sans" w:cs="Open Sans"/>
          <w:sz w:val="22"/>
          <w:szCs w:val="22"/>
        </w:rPr>
        <w:t>September 11</w:t>
      </w:r>
      <w:r w:rsidR="007D4675" w:rsidRPr="00970138">
        <w:rPr>
          <w:rFonts w:ascii="Open Sans" w:hAnsi="Open Sans" w:cs="Open Sans"/>
          <w:sz w:val="22"/>
          <w:szCs w:val="22"/>
          <w:vertAlign w:val="superscript"/>
        </w:rPr>
        <w:t>th</w:t>
      </w:r>
      <w:r w:rsidR="007D4675" w:rsidRPr="00970138">
        <w:rPr>
          <w:rFonts w:ascii="Open Sans" w:hAnsi="Open Sans" w:cs="Open Sans"/>
          <w:sz w:val="22"/>
          <w:szCs w:val="22"/>
        </w:rPr>
        <w:t xml:space="preserve"> </w:t>
      </w:r>
    </w:p>
    <w:p w:rsidR="002319F4" w:rsidRPr="00970138" w:rsidRDefault="002319F4" w:rsidP="00344CD2">
      <w:pPr>
        <w:ind w:right="180"/>
        <w:rPr>
          <w:rFonts w:ascii="Open Sans" w:hAnsi="Open Sans" w:cs="Open Sans"/>
          <w:b/>
          <w:sz w:val="22"/>
          <w:szCs w:val="22"/>
        </w:rPr>
      </w:pPr>
    </w:p>
    <w:p w:rsidR="002319F4" w:rsidRPr="00970138" w:rsidRDefault="002319F4" w:rsidP="00344CD2">
      <w:pPr>
        <w:ind w:left="-720" w:right="180"/>
        <w:rPr>
          <w:rFonts w:ascii="Open Sans" w:hAnsi="Open Sans" w:cs="Open Sans"/>
          <w:b/>
          <w:sz w:val="22"/>
          <w:szCs w:val="22"/>
        </w:rPr>
      </w:pPr>
      <w:r w:rsidRPr="00970138">
        <w:rPr>
          <w:rFonts w:ascii="Open Sans" w:hAnsi="Open Sans" w:cs="Open Sans"/>
          <w:b/>
          <w:sz w:val="22"/>
          <w:szCs w:val="22"/>
        </w:rPr>
        <w:t>Questions should be directed to:</w:t>
      </w:r>
    </w:p>
    <w:p w:rsidR="002319F4" w:rsidRPr="00970138" w:rsidRDefault="002319F4" w:rsidP="00344CD2">
      <w:pPr>
        <w:ind w:left="-720" w:right="180"/>
        <w:rPr>
          <w:rFonts w:ascii="Open Sans" w:hAnsi="Open Sans" w:cs="Open Sans"/>
          <w:sz w:val="22"/>
          <w:szCs w:val="22"/>
        </w:rPr>
      </w:pPr>
      <w:r w:rsidRPr="00970138">
        <w:rPr>
          <w:rFonts w:ascii="Open Sans" w:hAnsi="Open Sans" w:cs="Open Sans"/>
          <w:sz w:val="22"/>
          <w:szCs w:val="22"/>
        </w:rPr>
        <w:t>Client Service</w:t>
      </w:r>
      <w:r w:rsidR="00A15BC0" w:rsidRPr="00970138">
        <w:rPr>
          <w:rFonts w:ascii="Open Sans" w:hAnsi="Open Sans" w:cs="Open Sans"/>
          <w:sz w:val="22"/>
          <w:szCs w:val="22"/>
        </w:rPr>
        <w:t>s</w:t>
      </w:r>
      <w:r w:rsidR="00DD5680" w:rsidRPr="00970138">
        <w:rPr>
          <w:rFonts w:ascii="Open Sans" w:hAnsi="Open Sans" w:cs="Open Sans"/>
          <w:sz w:val="22"/>
          <w:szCs w:val="22"/>
        </w:rPr>
        <w:t xml:space="preserve"> | 541-940-1010</w:t>
      </w:r>
      <w:r w:rsidR="00450299" w:rsidRPr="00970138">
        <w:rPr>
          <w:rFonts w:ascii="Open Sans" w:hAnsi="Open Sans" w:cs="Open Sans"/>
          <w:sz w:val="22"/>
          <w:szCs w:val="22"/>
        </w:rPr>
        <w:t xml:space="preserve"> | </w:t>
      </w:r>
      <w:hyperlink r:id="rId11" w:history="1">
        <w:r w:rsidRPr="00970138">
          <w:rPr>
            <w:rStyle w:val="Hyperlink"/>
            <w:rFonts w:ascii="Open Sans" w:hAnsi="Open Sans" w:cs="Open Sans"/>
            <w:sz w:val="22"/>
            <w:szCs w:val="22"/>
          </w:rPr>
          <w:t>awards@ventanaresearch.com</w:t>
        </w:r>
      </w:hyperlink>
      <w:r w:rsidR="00A15BC0" w:rsidRPr="00970138">
        <w:rPr>
          <w:rStyle w:val="Hyperlink"/>
          <w:rFonts w:ascii="Open Sans" w:hAnsi="Open Sans" w:cs="Open Sans"/>
          <w:sz w:val="22"/>
          <w:szCs w:val="22"/>
        </w:rPr>
        <w:br/>
      </w:r>
    </w:p>
    <w:p w:rsidR="00A15BC0" w:rsidRPr="00970138" w:rsidRDefault="002319F4" w:rsidP="00344CD2">
      <w:pPr>
        <w:ind w:left="-720" w:right="180"/>
        <w:rPr>
          <w:rFonts w:ascii="Open Sans" w:hAnsi="Open Sans" w:cs="Open Sans"/>
          <w:b/>
          <w:color w:val="2B509A"/>
          <w:sz w:val="22"/>
          <w:szCs w:val="22"/>
        </w:rPr>
      </w:pPr>
      <w:r w:rsidRPr="00970138">
        <w:rPr>
          <w:rFonts w:ascii="Open Sans" w:hAnsi="Open Sans" w:cs="Open Sans"/>
          <w:b/>
          <w:sz w:val="22"/>
          <w:szCs w:val="22"/>
        </w:rPr>
        <w:t xml:space="preserve">We would like to promote your success; </w:t>
      </w:r>
      <w:r w:rsidR="001924F2">
        <w:rPr>
          <w:rFonts w:ascii="Open Sans" w:hAnsi="Open Sans" w:cs="Open Sans"/>
          <w:b/>
          <w:sz w:val="22"/>
          <w:szCs w:val="22"/>
        </w:rPr>
        <w:t xml:space="preserve">and </w:t>
      </w:r>
      <w:r w:rsidRPr="00970138">
        <w:rPr>
          <w:rFonts w:ascii="Open Sans" w:hAnsi="Open Sans" w:cs="Open Sans"/>
          <w:b/>
          <w:sz w:val="22"/>
          <w:szCs w:val="22"/>
        </w:rPr>
        <w:t xml:space="preserve">we appreciate your time and effort in participating in this process. Submitting a nomination constitutes permission to mention the company </w:t>
      </w:r>
      <w:r w:rsidR="001924F2">
        <w:rPr>
          <w:rFonts w:ascii="Open Sans" w:hAnsi="Open Sans" w:cs="Open Sans"/>
          <w:b/>
          <w:sz w:val="22"/>
          <w:szCs w:val="22"/>
        </w:rPr>
        <w:t xml:space="preserve">and innovation </w:t>
      </w:r>
      <w:r w:rsidRPr="00970138">
        <w:rPr>
          <w:rFonts w:ascii="Open Sans" w:hAnsi="Open Sans" w:cs="Open Sans"/>
          <w:b/>
          <w:sz w:val="22"/>
          <w:szCs w:val="22"/>
        </w:rPr>
        <w:t xml:space="preserve">in connection with these awards in </w:t>
      </w:r>
      <w:r w:rsidR="002263AA" w:rsidRPr="00970138">
        <w:rPr>
          <w:rFonts w:ascii="Open Sans" w:hAnsi="Open Sans" w:cs="Open Sans"/>
          <w:b/>
          <w:sz w:val="22"/>
          <w:szCs w:val="22"/>
        </w:rPr>
        <w:t xml:space="preserve">promotion, </w:t>
      </w:r>
      <w:r w:rsidRPr="00970138">
        <w:rPr>
          <w:rFonts w:ascii="Open Sans" w:hAnsi="Open Sans" w:cs="Open Sans"/>
          <w:b/>
          <w:sz w:val="22"/>
          <w:szCs w:val="22"/>
        </w:rPr>
        <w:t xml:space="preserve">marketing </w:t>
      </w:r>
      <w:r w:rsidR="002263AA" w:rsidRPr="00970138">
        <w:rPr>
          <w:rFonts w:ascii="Open Sans" w:hAnsi="Open Sans" w:cs="Open Sans"/>
          <w:b/>
          <w:sz w:val="22"/>
          <w:szCs w:val="22"/>
        </w:rPr>
        <w:t xml:space="preserve">and research </w:t>
      </w:r>
      <w:r w:rsidRPr="00970138">
        <w:rPr>
          <w:rFonts w:ascii="Open Sans" w:hAnsi="Open Sans" w:cs="Open Sans"/>
          <w:b/>
          <w:sz w:val="22"/>
          <w:szCs w:val="22"/>
        </w:rPr>
        <w:t>materials.</w:t>
      </w:r>
      <w:r w:rsidR="00A15BC0" w:rsidRPr="00970138">
        <w:rPr>
          <w:rFonts w:ascii="Open Sans" w:hAnsi="Open Sans" w:cs="Open Sans"/>
          <w:b/>
          <w:color w:val="2B509A"/>
          <w:sz w:val="22"/>
          <w:szCs w:val="22"/>
        </w:rPr>
        <w:t xml:space="preserve"> </w:t>
      </w:r>
    </w:p>
    <w:p w:rsidR="006C5B5D" w:rsidRPr="00970138" w:rsidRDefault="009404E1" w:rsidP="00344CD2">
      <w:pPr>
        <w:ind w:left="-720" w:right="180"/>
        <w:jc w:val="center"/>
        <w:rPr>
          <w:rFonts w:ascii="Open Sans" w:hAnsi="Open Sans" w:cs="Open Sans"/>
          <w:b/>
          <w:color w:val="2B509A"/>
          <w:sz w:val="32"/>
          <w:szCs w:val="22"/>
        </w:rPr>
      </w:pPr>
      <w:r w:rsidRPr="000274FB">
        <w:rPr>
          <w:rFonts w:ascii="TradeGothic" w:hAnsi="TradeGothic"/>
          <w:b/>
          <w:color w:val="2B509A"/>
          <w:sz w:val="36"/>
          <w:szCs w:val="24"/>
        </w:rPr>
        <w:br w:type="page"/>
      </w:r>
      <w:r w:rsidR="002319F4" w:rsidRPr="00970138">
        <w:rPr>
          <w:rFonts w:ascii="Open Sans" w:hAnsi="Open Sans" w:cs="Open Sans"/>
          <w:b/>
          <w:color w:val="2B509A"/>
          <w:sz w:val="32"/>
          <w:szCs w:val="22"/>
        </w:rPr>
        <w:lastRenderedPageBreak/>
        <w:t>Ventana Research</w:t>
      </w:r>
    </w:p>
    <w:p w:rsidR="002319F4" w:rsidRPr="00970138" w:rsidRDefault="00E257F4" w:rsidP="00344CD2">
      <w:pPr>
        <w:ind w:left="-720" w:right="180"/>
        <w:jc w:val="center"/>
        <w:rPr>
          <w:rFonts w:ascii="Open Sans" w:hAnsi="Open Sans" w:cs="Open Sans"/>
          <w:sz w:val="32"/>
          <w:szCs w:val="22"/>
        </w:rPr>
      </w:pPr>
      <w:r w:rsidRPr="00970138">
        <w:rPr>
          <w:rFonts w:ascii="Open Sans" w:hAnsi="Open Sans" w:cs="Open Sans"/>
          <w:b/>
          <w:color w:val="2B509A"/>
          <w:sz w:val="32"/>
          <w:szCs w:val="22"/>
        </w:rPr>
        <w:t>201</w:t>
      </w:r>
      <w:r w:rsidR="00081D1D" w:rsidRPr="00970138">
        <w:rPr>
          <w:rFonts w:ascii="Open Sans" w:hAnsi="Open Sans" w:cs="Open Sans"/>
          <w:b/>
          <w:color w:val="2B509A"/>
          <w:sz w:val="32"/>
          <w:szCs w:val="22"/>
        </w:rPr>
        <w:t>7</w:t>
      </w:r>
      <w:r w:rsidR="002319F4" w:rsidRPr="00970138">
        <w:rPr>
          <w:rFonts w:ascii="Open Sans" w:hAnsi="Open Sans" w:cs="Open Sans"/>
          <w:b/>
          <w:color w:val="2B509A"/>
          <w:sz w:val="32"/>
          <w:szCs w:val="22"/>
        </w:rPr>
        <w:t xml:space="preserve"> </w:t>
      </w:r>
      <w:r w:rsidR="00EA0F9C">
        <w:rPr>
          <w:rFonts w:ascii="Open Sans" w:hAnsi="Open Sans" w:cs="Open Sans"/>
          <w:b/>
          <w:color w:val="2B509A"/>
          <w:sz w:val="32"/>
          <w:szCs w:val="22"/>
        </w:rPr>
        <w:t xml:space="preserve">Digital </w:t>
      </w:r>
      <w:r w:rsidR="00081D1D" w:rsidRPr="00970138">
        <w:rPr>
          <w:rFonts w:ascii="Open Sans" w:hAnsi="Open Sans" w:cs="Open Sans"/>
          <w:b/>
          <w:color w:val="2B509A"/>
          <w:sz w:val="32"/>
          <w:szCs w:val="22"/>
        </w:rPr>
        <w:t xml:space="preserve">Innovation </w:t>
      </w:r>
      <w:r w:rsidR="002319F4" w:rsidRPr="00970138">
        <w:rPr>
          <w:rFonts w:ascii="Open Sans" w:hAnsi="Open Sans" w:cs="Open Sans"/>
          <w:b/>
          <w:color w:val="2B509A"/>
          <w:sz w:val="32"/>
          <w:szCs w:val="22"/>
        </w:rPr>
        <w:t>Awards</w:t>
      </w:r>
      <w:r w:rsidR="006C5B5D" w:rsidRPr="00970138">
        <w:rPr>
          <w:rFonts w:ascii="Open Sans" w:hAnsi="Open Sans" w:cs="Open Sans"/>
          <w:sz w:val="32"/>
          <w:szCs w:val="22"/>
        </w:rPr>
        <w:br/>
      </w:r>
      <w:r w:rsidR="002319F4" w:rsidRPr="00970138">
        <w:rPr>
          <w:rFonts w:ascii="Open Sans" w:hAnsi="Open Sans" w:cs="Open Sans"/>
          <w:b/>
          <w:sz w:val="32"/>
          <w:szCs w:val="22"/>
        </w:rPr>
        <w:t>Nomination Form</w:t>
      </w:r>
    </w:p>
    <w:p w:rsidR="002319F4" w:rsidRPr="00970138" w:rsidRDefault="002319F4" w:rsidP="00344CD2">
      <w:pPr>
        <w:ind w:right="180"/>
        <w:jc w:val="center"/>
        <w:rPr>
          <w:rFonts w:ascii="Open Sans" w:hAnsi="Open Sans" w:cs="Open Sans"/>
          <w:b/>
          <w:sz w:val="22"/>
          <w:szCs w:val="22"/>
        </w:rPr>
      </w:pPr>
    </w:p>
    <w:p w:rsidR="007D4675" w:rsidRPr="00970138" w:rsidRDefault="007D4675" w:rsidP="00344CD2">
      <w:pPr>
        <w:ind w:left="-720" w:right="180"/>
        <w:rPr>
          <w:rFonts w:ascii="Open Sans" w:hAnsi="Open Sans" w:cs="Open Sans"/>
          <w:sz w:val="22"/>
          <w:szCs w:val="22"/>
        </w:rPr>
      </w:pPr>
      <w:r w:rsidRPr="00970138">
        <w:rPr>
          <w:rFonts w:ascii="Open Sans" w:hAnsi="Open Sans" w:cs="Open Sans"/>
          <w:sz w:val="22"/>
          <w:szCs w:val="22"/>
        </w:rPr>
        <w:t xml:space="preserve">To participate in the Ventana Research Innovation Awards, e-mail </w:t>
      </w:r>
      <w:r w:rsidR="001924F2">
        <w:rPr>
          <w:rFonts w:ascii="Open Sans" w:hAnsi="Open Sans" w:cs="Open Sans"/>
          <w:sz w:val="22"/>
          <w:szCs w:val="22"/>
        </w:rPr>
        <w:t xml:space="preserve">or submit </w:t>
      </w:r>
      <w:r w:rsidRPr="00970138">
        <w:rPr>
          <w:rFonts w:ascii="Open Sans" w:hAnsi="Open Sans" w:cs="Open Sans"/>
          <w:sz w:val="22"/>
          <w:szCs w:val="22"/>
        </w:rPr>
        <w:t xml:space="preserve">the nomination form below by July </w:t>
      </w:r>
      <w:r w:rsidR="0084586C" w:rsidRPr="00970138">
        <w:rPr>
          <w:rFonts w:ascii="Open Sans" w:hAnsi="Open Sans" w:cs="Open Sans"/>
          <w:sz w:val="22"/>
          <w:szCs w:val="22"/>
        </w:rPr>
        <w:t>1</w:t>
      </w:r>
      <w:r w:rsidR="0084586C">
        <w:rPr>
          <w:rFonts w:ascii="Open Sans" w:hAnsi="Open Sans" w:cs="Open Sans"/>
          <w:sz w:val="22"/>
          <w:szCs w:val="22"/>
        </w:rPr>
        <w:t>4</w:t>
      </w:r>
      <w:r w:rsidR="0084586C" w:rsidRPr="00970138">
        <w:rPr>
          <w:rFonts w:ascii="Open Sans" w:hAnsi="Open Sans" w:cs="Open Sans"/>
          <w:sz w:val="22"/>
          <w:szCs w:val="22"/>
          <w:vertAlign w:val="superscript"/>
        </w:rPr>
        <w:t>th</w:t>
      </w:r>
      <w:r w:rsidR="0084586C" w:rsidRPr="00970138">
        <w:rPr>
          <w:rFonts w:ascii="Open Sans" w:hAnsi="Open Sans" w:cs="Open Sans"/>
          <w:sz w:val="22"/>
          <w:szCs w:val="22"/>
        </w:rPr>
        <w:t xml:space="preserve"> </w:t>
      </w:r>
      <w:r w:rsidRPr="00970138">
        <w:rPr>
          <w:rFonts w:ascii="Open Sans" w:hAnsi="Open Sans" w:cs="Open Sans"/>
          <w:sz w:val="22"/>
          <w:szCs w:val="22"/>
        </w:rPr>
        <w:t xml:space="preserve">to </w:t>
      </w:r>
      <w:hyperlink r:id="rId12" w:history="1">
        <w:r w:rsidRPr="00970138">
          <w:rPr>
            <w:rStyle w:val="Hyperlink"/>
            <w:rFonts w:ascii="Open Sans" w:hAnsi="Open Sans" w:cs="Open Sans"/>
            <w:sz w:val="22"/>
            <w:szCs w:val="22"/>
          </w:rPr>
          <w:t>awards@ventanaresearch.com</w:t>
        </w:r>
      </w:hyperlink>
      <w:r w:rsidRPr="00970138">
        <w:rPr>
          <w:rFonts w:ascii="Open Sans" w:hAnsi="Open Sans" w:cs="Open Sans"/>
          <w:sz w:val="22"/>
          <w:szCs w:val="22"/>
        </w:rPr>
        <w:t xml:space="preserve">. Organizations may submit their own nominations directly. </w:t>
      </w:r>
      <w:r w:rsidRPr="007D4675">
        <w:rPr>
          <w:rFonts w:ascii="Open Sans" w:hAnsi="Open Sans" w:cs="Open Sans"/>
          <w:sz w:val="22"/>
          <w:szCs w:val="22"/>
        </w:rPr>
        <w:t xml:space="preserve">We accept nominations from the Ventana Research analyst and research team and </w:t>
      </w:r>
      <w:r w:rsidRPr="00970138">
        <w:rPr>
          <w:rFonts w:ascii="Open Sans" w:hAnsi="Open Sans" w:cs="Open Sans"/>
          <w:sz w:val="22"/>
          <w:szCs w:val="22"/>
        </w:rPr>
        <w:t>from technology vendors and public relations firms that have explicit approval from an organization to submit on its behalf and include the nominated organization’s contact information to enable Ventana Research to confirm submission. The nominated organizations name and contact informa</w:t>
      </w:r>
      <w:r w:rsidR="001924F2">
        <w:rPr>
          <w:rFonts w:ascii="Open Sans" w:hAnsi="Open Sans" w:cs="Open Sans"/>
          <w:sz w:val="22"/>
          <w:szCs w:val="22"/>
        </w:rPr>
        <w:t xml:space="preserve">tion is required for submission and constitutes permission to use name and description of innovation in press and marketing materials and at our sole discretion. </w:t>
      </w:r>
    </w:p>
    <w:p w:rsidR="007D4675" w:rsidRPr="00970138" w:rsidRDefault="007D4675" w:rsidP="00344CD2">
      <w:pPr>
        <w:ind w:left="-720" w:right="180"/>
        <w:rPr>
          <w:rFonts w:ascii="Open Sans" w:hAnsi="Open Sans" w:cs="Open Sans"/>
          <w:sz w:val="22"/>
          <w:szCs w:val="22"/>
        </w:rPr>
      </w:pPr>
    </w:p>
    <w:p w:rsidR="002A262C" w:rsidRPr="00970138" w:rsidRDefault="007D4675" w:rsidP="00344CD2">
      <w:pPr>
        <w:ind w:left="-720" w:right="180"/>
        <w:rPr>
          <w:rFonts w:ascii="Open Sans" w:hAnsi="Open Sans" w:cs="Open Sans"/>
          <w:b/>
          <w:sz w:val="22"/>
          <w:szCs w:val="22"/>
        </w:rPr>
      </w:pPr>
      <w:r w:rsidRPr="00970138">
        <w:rPr>
          <w:rFonts w:ascii="Open Sans" w:hAnsi="Open Sans" w:cs="Open Sans"/>
          <w:sz w:val="22"/>
          <w:szCs w:val="22"/>
        </w:rPr>
        <w:t xml:space="preserve">The quality and depth of the submission – its clarity, completeness and specificity – will strongly affect its overall score, so please provide as much information as possible presented as clearly and precisely as possible. For more information about the 2017 Innovation Awards and 2016 award recipients, please visit </w:t>
      </w:r>
      <w:hyperlink r:id="rId13" w:history="1">
        <w:r w:rsidRPr="00970138">
          <w:rPr>
            <w:rStyle w:val="Hyperlink"/>
            <w:rFonts w:ascii="Open Sans" w:hAnsi="Open Sans" w:cs="Open Sans"/>
            <w:sz w:val="22"/>
            <w:szCs w:val="22"/>
          </w:rPr>
          <w:t>www.ventanaresearch.com/awards</w:t>
        </w:r>
      </w:hyperlink>
      <w:r w:rsidRPr="00970138">
        <w:rPr>
          <w:rFonts w:ascii="Open Sans" w:hAnsi="Open Sans" w:cs="Open Sans"/>
          <w:sz w:val="22"/>
          <w:szCs w:val="22"/>
        </w:rPr>
        <w:t>. </w:t>
      </w:r>
    </w:p>
    <w:p w:rsidR="002319F4" w:rsidRPr="000274FB" w:rsidRDefault="002319F4" w:rsidP="00344CD2">
      <w:pPr>
        <w:ind w:right="180"/>
        <w:rPr>
          <w:rFonts w:ascii="TradeGothic" w:hAnsi="TradeGothic"/>
        </w:rPr>
      </w:pPr>
    </w:p>
    <w:p w:rsidR="002319F4" w:rsidRPr="000274FB" w:rsidRDefault="002319F4" w:rsidP="00344CD2">
      <w:pPr>
        <w:ind w:right="180"/>
        <w:rPr>
          <w:rFonts w:ascii="TradeGothic" w:hAnsi="TradeGothic"/>
        </w:rPr>
      </w:pPr>
    </w:p>
    <w:p w:rsidR="002319F4" w:rsidRPr="000274FB" w:rsidRDefault="002319F4" w:rsidP="00344CD2">
      <w:pPr>
        <w:ind w:right="180"/>
        <w:rPr>
          <w:rFonts w:ascii="TradeGothic" w:hAnsi="TradeGothic"/>
        </w:rPr>
      </w:pPr>
    </w:p>
    <w:p w:rsidR="002319F4" w:rsidRPr="000274FB" w:rsidRDefault="00E257F4" w:rsidP="00344CD2">
      <w:pPr>
        <w:ind w:right="180"/>
        <w:rPr>
          <w:rFonts w:ascii="TradeGothic" w:hAnsi="TradeGothic"/>
          <w:b/>
          <w:color w:val="FFFFFF"/>
        </w:rPr>
      </w:pPr>
      <w:r>
        <w:rPr>
          <w:rFonts w:ascii="TradeGothic" w:hAnsi="TradeGothic"/>
          <w:noProof/>
        </w:rPr>
        <mc:AlternateContent>
          <mc:Choice Requires="wps">
            <w:drawing>
              <wp:anchor distT="0" distB="0" distL="114300" distR="114300" simplePos="0" relativeHeight="251657216" behindDoc="0" locked="1" layoutInCell="1" allowOverlap="1" wp14:anchorId="72821A6F" wp14:editId="54769164">
                <wp:simplePos x="0" y="0"/>
                <wp:positionH relativeFrom="column">
                  <wp:posOffset>-456565</wp:posOffset>
                </wp:positionH>
                <wp:positionV relativeFrom="paragraph">
                  <wp:posOffset>-347980</wp:posOffset>
                </wp:positionV>
                <wp:extent cx="5943600" cy="3429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5D015C" w:rsidRPr="007E12F8" w:rsidRDefault="005D015C" w:rsidP="002319F4">
                            <w:pPr>
                              <w:rPr>
                                <w:b/>
                                <w:color w:val="FFFFFF"/>
                              </w:rPr>
                            </w:pPr>
                            <w:r w:rsidRPr="007E12F8">
                              <w:rPr>
                                <w:b/>
                                <w:color w:val="FFFFFF"/>
                              </w:rPr>
                              <w:t xml:space="preserve">Section 1 – </w:t>
                            </w:r>
                            <w:r>
                              <w:rPr>
                                <w:b/>
                                <w:color w:val="FFFFFF"/>
                              </w:rPr>
                              <w:t>Information about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21A6F" id="_x0000_t202" coordsize="21600,21600" o:spt="202" path="m,l,21600r21600,l21600,xe">
                <v:stroke joinstyle="miter"/>
                <v:path gradientshapeok="t" o:connecttype="rect"/>
              </v:shapetype>
              <v:shape id="Text Box 6" o:spid="_x0000_s1026" type="#_x0000_t202" style="position:absolute;margin-left:-35.95pt;margin-top:-27.4pt;width:46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" stroked="f">
                <v:fill opacity="0"/>
                <v:textbox>
                  <w:txbxContent>
                    <w:p w14:paraId="68930867" w14:textId="77777777" w:rsidR="005D015C" w:rsidRPr="007E12F8" w:rsidRDefault="005D015C" w:rsidP="002319F4">
                      <w:pPr>
                        <w:rPr>
                          <w:b/>
                          <w:color w:val="FFFFFF"/>
                        </w:rPr>
                      </w:pPr>
                      <w:r w:rsidRPr="007E12F8">
                        <w:rPr>
                          <w:b/>
                          <w:color w:val="FFFFFF"/>
                        </w:rPr>
                        <w:t xml:space="preserve">Section 1 – </w:t>
                      </w:r>
                      <w:r>
                        <w:rPr>
                          <w:b/>
                          <w:color w:val="FFFFFF"/>
                        </w:rPr>
                        <w:t>Information about Nominee</w:t>
                      </w:r>
                    </w:p>
                  </w:txbxContent>
                </v:textbox>
                <w10:anchorlock/>
              </v:shape>
            </w:pict>
          </mc:Fallback>
        </mc:AlternateContent>
      </w:r>
      <w:r w:rsidR="002319F4" w:rsidRPr="000274FB">
        <w:rPr>
          <w:rFonts w:ascii="TradeGothic" w:hAnsi="TradeGothic"/>
          <w:b/>
          <w:color w:val="FFFFFF"/>
        </w:rPr>
        <w:t>Section 1 – Information about Nominee</w:t>
      </w:r>
    </w:p>
    <w:p w:rsidR="002319F4" w:rsidRPr="000274FB" w:rsidRDefault="00E257F4" w:rsidP="00344CD2">
      <w:pPr>
        <w:ind w:right="180"/>
        <w:rPr>
          <w:rFonts w:ascii="TradeGothic" w:hAnsi="TradeGothic"/>
          <w:szCs w:val="18"/>
        </w:rPr>
      </w:pPr>
      <w:r>
        <w:rPr>
          <w:rFonts w:ascii="TradeGothic" w:hAnsi="TradeGothic"/>
          <w:noProof/>
        </w:rPr>
        <mc:AlternateContent>
          <mc:Choice Requires="wps">
            <w:drawing>
              <wp:anchor distT="0" distB="0" distL="114300" distR="114300" simplePos="0" relativeHeight="251656192" behindDoc="0" locked="1" layoutInCell="1" allowOverlap="1" wp14:anchorId="043D0D6A" wp14:editId="11E630A9">
                <wp:simplePos x="0" y="0"/>
                <wp:positionH relativeFrom="column">
                  <wp:posOffset>-570865</wp:posOffset>
                </wp:positionH>
                <wp:positionV relativeFrom="paragraph">
                  <wp:posOffset>-502285</wp:posOffset>
                </wp:positionV>
                <wp:extent cx="6469380" cy="279400"/>
                <wp:effectExtent l="0" t="0" r="7620" b="63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380" cy="279400"/>
                        </a:xfrm>
                        <a:prstGeom prst="rect">
                          <a:avLst/>
                        </a:prstGeom>
                        <a:solidFill>
                          <a:srgbClr val="2B509A"/>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6F94D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E547C" id="Rectangle 5" o:spid="_x0000_s1026" style="position:absolute;margin-left:-44.95pt;margin-top:-39.55pt;width:509.4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qnMQIAACUEAAAOAAAAZHJzL2Uyb0RvYy54bWysU9tu2zAMfR+wfxD0nvoy52KjTpG0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" fillcolor="#2b509a" stroked="f">
                <w10:anchorlock/>
              </v:rect>
            </w:pict>
          </mc:Fallback>
        </mc:AlternateContent>
      </w:r>
      <w:r w:rsidR="002319F4" w:rsidRPr="000274FB">
        <w:rPr>
          <w:rFonts w:ascii="TradeGothic" w:hAnsi="TradeGothic"/>
          <w:szCs w:val="18"/>
        </w:rPr>
        <w:t xml:space="preserve">Name: </w:t>
      </w:r>
      <w:r w:rsidR="00567B8B" w:rsidRPr="000274FB">
        <w:rPr>
          <w:rFonts w:ascii="TradeGothic" w:hAnsi="TradeGothic"/>
          <w:szCs w:val="18"/>
        </w:rPr>
        <w:fldChar w:fldCharType="begin">
          <w:ffData>
            <w:name w:val="Text55"/>
            <w:enabled/>
            <w:calcOnExit w:val="0"/>
            <w:textInput/>
          </w:ffData>
        </w:fldChar>
      </w:r>
      <w:r w:rsidR="00567B8B" w:rsidRPr="000274FB">
        <w:rPr>
          <w:rFonts w:ascii="TradeGothic" w:hAnsi="TradeGothic"/>
          <w:szCs w:val="18"/>
        </w:rPr>
        <w:instrText xml:space="preserve"> FORMTEXT </w:instrText>
      </w:r>
      <w:r w:rsidR="00567B8B" w:rsidRPr="000274FB">
        <w:rPr>
          <w:rFonts w:ascii="TradeGothic" w:hAnsi="TradeGothic"/>
          <w:szCs w:val="18"/>
        </w:rPr>
      </w:r>
      <w:r w:rsidR="00567B8B" w:rsidRPr="000274FB">
        <w:rPr>
          <w:rFonts w:ascii="TradeGothic" w:hAnsi="TradeGothic"/>
          <w:szCs w:val="18"/>
        </w:rPr>
        <w:fldChar w:fldCharType="separate"/>
      </w:r>
      <w:bookmarkStart w:id="0" w:name="_GoBack"/>
      <w:bookmarkEnd w:id="0"/>
      <w:r w:rsidR="00567B8B">
        <w:rPr>
          <w:rFonts w:ascii="TradeGothic" w:hAnsi="TradeGothic"/>
          <w:szCs w:val="18"/>
        </w:rPr>
        <w:t> </w:t>
      </w:r>
      <w:r w:rsidR="00567B8B">
        <w:rPr>
          <w:rFonts w:ascii="TradeGothic" w:hAnsi="TradeGothic"/>
          <w:szCs w:val="18"/>
        </w:rPr>
        <w:t> </w:t>
      </w:r>
      <w:r w:rsidR="00567B8B">
        <w:rPr>
          <w:rFonts w:ascii="TradeGothic" w:hAnsi="TradeGothic"/>
          <w:szCs w:val="18"/>
        </w:rPr>
        <w:t> </w:t>
      </w:r>
      <w:r w:rsidR="00567B8B">
        <w:rPr>
          <w:rFonts w:ascii="TradeGothic" w:hAnsi="TradeGothic"/>
          <w:szCs w:val="18"/>
        </w:rPr>
        <w:t> </w:t>
      </w:r>
      <w:r w:rsidR="00567B8B">
        <w:rPr>
          <w:rFonts w:ascii="TradeGothic" w:hAnsi="TradeGothic"/>
          <w:szCs w:val="18"/>
        </w:rPr>
        <w:t> </w:t>
      </w:r>
      <w:r w:rsidR="00567B8B" w:rsidRPr="000274FB">
        <w:rPr>
          <w:rFonts w:ascii="TradeGothic" w:hAnsi="TradeGothic"/>
          <w:szCs w:val="18"/>
        </w:rPr>
        <w:fldChar w:fldCharType="end"/>
      </w:r>
    </w:p>
    <w:p w:rsidR="002319F4" w:rsidRPr="000274FB" w:rsidRDefault="002319F4" w:rsidP="00344CD2">
      <w:pPr>
        <w:ind w:right="180"/>
        <w:rPr>
          <w:rFonts w:ascii="TradeGothic" w:hAnsi="TradeGothic"/>
          <w:szCs w:val="18"/>
        </w:rPr>
      </w:pPr>
    </w:p>
    <w:p w:rsidR="002319F4" w:rsidRPr="000274FB" w:rsidRDefault="002319F4" w:rsidP="00344CD2">
      <w:pPr>
        <w:ind w:right="180"/>
        <w:rPr>
          <w:rFonts w:ascii="TradeGothic" w:hAnsi="TradeGothic"/>
          <w:szCs w:val="18"/>
        </w:rPr>
      </w:pPr>
      <w:r w:rsidRPr="000274FB">
        <w:rPr>
          <w:rFonts w:ascii="TradeGothic" w:hAnsi="TradeGothic"/>
          <w:szCs w:val="18"/>
        </w:rPr>
        <w:t xml:space="preserve">Title: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rsidR="002319F4" w:rsidRPr="000274FB" w:rsidRDefault="002319F4" w:rsidP="00344CD2">
      <w:pPr>
        <w:ind w:left="720" w:right="180"/>
        <w:rPr>
          <w:rFonts w:ascii="TradeGothic" w:hAnsi="TradeGothic"/>
          <w:szCs w:val="18"/>
        </w:rPr>
      </w:pPr>
    </w:p>
    <w:p w:rsidR="002319F4" w:rsidRPr="000274FB" w:rsidRDefault="002319F4" w:rsidP="00344CD2">
      <w:pPr>
        <w:ind w:right="180"/>
        <w:rPr>
          <w:rFonts w:ascii="TradeGothic" w:hAnsi="TradeGothic"/>
          <w:szCs w:val="18"/>
        </w:rPr>
      </w:pPr>
      <w:r w:rsidRPr="000274FB">
        <w:rPr>
          <w:rFonts w:ascii="TradeGothic" w:hAnsi="TradeGothic"/>
          <w:szCs w:val="18"/>
        </w:rPr>
        <w:t xml:space="preserve">Company Name: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rsidR="002319F4" w:rsidRPr="000274FB" w:rsidRDefault="002319F4" w:rsidP="00344CD2">
      <w:pPr>
        <w:ind w:right="180"/>
        <w:rPr>
          <w:rFonts w:ascii="TradeGothic" w:hAnsi="TradeGothic"/>
          <w:szCs w:val="18"/>
        </w:rPr>
      </w:pPr>
    </w:p>
    <w:p w:rsidR="002319F4" w:rsidRPr="000274FB" w:rsidRDefault="002319F4" w:rsidP="00344CD2">
      <w:pPr>
        <w:ind w:right="180"/>
        <w:rPr>
          <w:rFonts w:ascii="TradeGothic" w:hAnsi="TradeGothic"/>
          <w:szCs w:val="18"/>
        </w:rPr>
      </w:pPr>
      <w:r w:rsidRPr="000274FB">
        <w:rPr>
          <w:rFonts w:ascii="TradeGothic" w:hAnsi="TradeGothic"/>
          <w:szCs w:val="18"/>
        </w:rPr>
        <w:t xml:space="preserve">Industry: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rsidR="002319F4" w:rsidRPr="000274FB" w:rsidRDefault="002319F4" w:rsidP="00344CD2">
      <w:pPr>
        <w:ind w:left="720" w:right="180"/>
        <w:rPr>
          <w:rFonts w:ascii="TradeGothic" w:hAnsi="TradeGothic"/>
          <w:szCs w:val="18"/>
        </w:rPr>
      </w:pPr>
    </w:p>
    <w:p w:rsidR="002319F4" w:rsidRPr="000274FB" w:rsidRDefault="002319F4" w:rsidP="00344CD2">
      <w:pPr>
        <w:ind w:right="180"/>
        <w:rPr>
          <w:rFonts w:ascii="TradeGothic" w:hAnsi="TradeGothic"/>
          <w:szCs w:val="18"/>
        </w:rPr>
      </w:pPr>
      <w:r w:rsidRPr="000274FB">
        <w:rPr>
          <w:rFonts w:ascii="TradeGothic" w:hAnsi="TradeGothic"/>
          <w:szCs w:val="18"/>
        </w:rPr>
        <w:t>Contact Information:</w:t>
      </w:r>
    </w:p>
    <w:p w:rsidR="002319F4" w:rsidRPr="000274FB" w:rsidRDefault="002319F4" w:rsidP="00344CD2">
      <w:pPr>
        <w:ind w:left="720" w:right="180"/>
        <w:rPr>
          <w:rFonts w:ascii="TradeGothic" w:hAnsi="TradeGothic"/>
          <w:szCs w:val="18"/>
        </w:rPr>
      </w:pPr>
      <w:r w:rsidRPr="000274FB">
        <w:rPr>
          <w:rFonts w:ascii="TradeGothic" w:hAnsi="TradeGothic"/>
          <w:szCs w:val="18"/>
        </w:rPr>
        <w:t xml:space="preserve">Phone Numbers (best way to be reached):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rsidR="002319F4" w:rsidRPr="000274FB" w:rsidRDefault="002319F4" w:rsidP="00344CD2">
      <w:pPr>
        <w:ind w:left="720" w:right="180"/>
        <w:rPr>
          <w:rFonts w:ascii="TradeGothic" w:hAnsi="TradeGothic"/>
          <w:szCs w:val="18"/>
        </w:rPr>
      </w:pPr>
      <w:r w:rsidRPr="000274FB">
        <w:rPr>
          <w:rFonts w:ascii="TradeGothic" w:hAnsi="TradeGothic"/>
          <w:szCs w:val="18"/>
        </w:rPr>
        <w:t xml:space="preserve">E-mail Address: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rsidR="002319F4" w:rsidRDefault="002319F4" w:rsidP="00344CD2">
      <w:pPr>
        <w:ind w:left="720" w:right="180"/>
        <w:rPr>
          <w:rFonts w:ascii="TradeGothic" w:hAnsi="TradeGothic"/>
          <w:sz w:val="14"/>
          <w:szCs w:val="18"/>
        </w:rPr>
      </w:pPr>
      <w:r w:rsidRPr="000274FB">
        <w:rPr>
          <w:rFonts w:ascii="TradeGothic" w:hAnsi="TradeGothic"/>
          <w:szCs w:val="18"/>
        </w:rPr>
        <w:t xml:space="preserve">Business Mailing Address:  </w:t>
      </w:r>
      <w:r w:rsidRPr="000274FB">
        <w:rPr>
          <w:rFonts w:ascii="TradeGothic" w:hAnsi="TradeGothic"/>
          <w:szCs w:val="18"/>
        </w:rPr>
        <w:fldChar w:fldCharType="begin">
          <w:ffData>
            <w:name w:val=""/>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p>
    <w:p w:rsidR="00A15BC0" w:rsidRPr="000274FB" w:rsidRDefault="00A15BC0" w:rsidP="00344CD2">
      <w:pPr>
        <w:ind w:left="-720" w:right="180"/>
        <w:rPr>
          <w:rFonts w:ascii="TradeGothic" w:hAnsi="TradeGothic"/>
          <w:b/>
          <w:sz w:val="18"/>
          <w:szCs w:val="18"/>
        </w:rPr>
      </w:pPr>
    </w:p>
    <w:p w:rsidR="002319F4" w:rsidRPr="000274FB" w:rsidRDefault="00E257F4" w:rsidP="00344CD2">
      <w:pPr>
        <w:ind w:left="-720" w:right="180"/>
        <w:rPr>
          <w:rFonts w:ascii="TradeGothic" w:hAnsi="TradeGothic"/>
          <w:b/>
          <w:sz w:val="18"/>
          <w:szCs w:val="18"/>
        </w:rPr>
      </w:pPr>
      <w:r>
        <w:rPr>
          <w:rFonts w:ascii="TradeGothic" w:hAnsi="TradeGothic"/>
          <w:noProof/>
        </w:rPr>
        <mc:AlternateContent>
          <mc:Choice Requires="wpg">
            <w:drawing>
              <wp:anchor distT="0" distB="0" distL="114300" distR="114300" simplePos="0" relativeHeight="251658240" behindDoc="0" locked="1" layoutInCell="1" allowOverlap="1" wp14:anchorId="35383D00" wp14:editId="62D75C1D">
                <wp:simplePos x="0" y="0"/>
                <wp:positionH relativeFrom="margin">
                  <wp:align>right</wp:align>
                </wp:positionH>
                <wp:positionV relativeFrom="paragraph">
                  <wp:posOffset>11430</wp:posOffset>
                </wp:positionV>
                <wp:extent cx="6469380" cy="342900"/>
                <wp:effectExtent l="0" t="0" r="762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9380" cy="342900"/>
                          <a:chOff x="1140" y="11520"/>
                          <a:chExt cx="10188" cy="540"/>
                        </a:xfrm>
                      </wpg:grpSpPr>
                      <wps:wsp>
                        <wps:cNvPr id="7" name="Rectangle 8"/>
                        <wps:cNvSpPr>
                          <a:spLocks noChangeArrowheads="1"/>
                        </wps:cNvSpPr>
                        <wps:spPr bwMode="auto">
                          <a:xfrm>
                            <a:off x="1140" y="11520"/>
                            <a:ext cx="10188" cy="440"/>
                          </a:xfrm>
                          <a:prstGeom prst="rect">
                            <a:avLst/>
                          </a:prstGeom>
                          <a:solidFill>
                            <a:srgbClr val="2B509A"/>
                          </a:solidFill>
                          <a:ln>
                            <a:noFill/>
                          </a:ln>
                          <a:extLst>
                            <a:ext uri="{91240B29-F687-4F45-9708-019B960494DF}">
                              <a14:hiddenLine xmlns:a14="http://schemas.microsoft.com/office/drawing/2010/main" w="9525">
                                <a:solidFill>
                                  <a:srgbClr val="6F94DE"/>
                                </a:solidFill>
                                <a:miter lim="800000"/>
                                <a:headEnd/>
                                <a:tailEnd/>
                              </a14:hiddenLine>
                            </a:ext>
                          </a:extLst>
                        </wps:spPr>
                        <wps:bodyPr rot="0" vert="horz" wrap="square" lIns="91440" tIns="45720" rIns="91440" bIns="45720" anchor="t" anchorCtr="0" upright="1">
                          <a:noAutofit/>
                        </wps:bodyPr>
                      </wps:wsp>
                      <wps:wsp>
                        <wps:cNvPr id="8" name="Text Box 9"/>
                        <wps:cNvSpPr txBox="1">
                          <a:spLocks noChangeArrowheads="1"/>
                        </wps:cNvSpPr>
                        <wps:spPr bwMode="auto">
                          <a:xfrm>
                            <a:off x="1500" y="11520"/>
                            <a:ext cx="936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15C" w:rsidRPr="007E12F8" w:rsidRDefault="005D015C" w:rsidP="002319F4">
                              <w:pPr>
                                <w:rPr>
                                  <w:b/>
                                  <w:color w:val="FFFFFF"/>
                                </w:rPr>
                              </w:pPr>
                              <w:r w:rsidRPr="007E12F8">
                                <w:rPr>
                                  <w:b/>
                                  <w:color w:val="FFFFFF"/>
                                </w:rPr>
                                <w:t xml:space="preserve">Section </w:t>
                              </w:r>
                              <w:r>
                                <w:rPr>
                                  <w:b/>
                                  <w:color w:val="FFFFFF"/>
                                </w:rPr>
                                <w:t>2 –Awards and Judging Criteria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83D00" id="Group 7" o:spid="_x0000_s1027" style="position:absolute;left:0;text-align:left;margin-left:458.2pt;margin-top:.9pt;width:509.4pt;height:27pt;z-index:251658240;mso-position-horizontal:right;mso-position-horizontal-relative:margin" coordorigin="1140,11520" coordsize="1018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">
                <v:rect id="Rectangle 8" o:spid="_x0000_s1028" style="position:absolute;left:1140;top:11520;width:10188;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" fillcolor="#2b509a" stroked="f" strokecolor="#6f94de"/>
                <v:shape id="Text Box 9" o:spid="_x0000_s1029" type="#_x0000_t202" style="position:absolute;left:1500;top:11520;width:9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14:paraId="4A836082" w14:textId="77777777" w:rsidR="005D015C" w:rsidRPr="007E12F8" w:rsidRDefault="005D015C" w:rsidP="002319F4">
                        <w:pPr>
                          <w:rPr>
                            <w:b/>
                            <w:color w:val="FFFFFF"/>
                          </w:rPr>
                        </w:pPr>
                        <w:r w:rsidRPr="007E12F8">
                          <w:rPr>
                            <w:b/>
                            <w:color w:val="FFFFFF"/>
                          </w:rPr>
                          <w:t xml:space="preserve">Section </w:t>
                        </w:r>
                        <w:r>
                          <w:rPr>
                            <w:b/>
                            <w:color w:val="FFFFFF"/>
                          </w:rPr>
                          <w:t>2 –Awards and Judging Criteria</w:t>
                        </w:r>
                      </w:p>
                    </w:txbxContent>
                  </v:textbox>
                </v:shape>
                <w10:wrap anchorx="margin"/>
                <w10:anchorlock/>
              </v:group>
            </w:pict>
          </mc:Fallback>
        </mc:AlternateContent>
      </w:r>
    </w:p>
    <w:p w:rsidR="002319F4" w:rsidRPr="000274FB" w:rsidRDefault="002319F4" w:rsidP="00344CD2">
      <w:pPr>
        <w:ind w:left="-720" w:right="180"/>
        <w:rPr>
          <w:rFonts w:ascii="TradeGothic" w:hAnsi="TradeGothic"/>
          <w:b/>
          <w:sz w:val="18"/>
          <w:szCs w:val="18"/>
        </w:rPr>
      </w:pPr>
    </w:p>
    <w:p w:rsidR="00DA790B" w:rsidRDefault="00DA790B" w:rsidP="00344CD2">
      <w:pPr>
        <w:ind w:right="180"/>
        <w:rPr>
          <w:rFonts w:ascii="TradeGothic" w:hAnsi="TradeGothic"/>
        </w:rPr>
      </w:pPr>
    </w:p>
    <w:p w:rsidR="002319F4" w:rsidRPr="000274FB" w:rsidRDefault="002319F4" w:rsidP="00344CD2">
      <w:pPr>
        <w:ind w:right="180"/>
        <w:rPr>
          <w:rFonts w:ascii="TradeGothic" w:hAnsi="TradeGothic"/>
        </w:rPr>
      </w:pPr>
      <w:r w:rsidRPr="000274FB">
        <w:rPr>
          <w:rFonts w:ascii="TradeGothic" w:hAnsi="TradeGothic"/>
        </w:rPr>
        <w:t xml:space="preserve">Please select the award(s) for which you are applying.  </w:t>
      </w:r>
    </w:p>
    <w:p w:rsidR="002319F4" w:rsidRPr="000274FB" w:rsidRDefault="002319F4" w:rsidP="00344CD2">
      <w:pPr>
        <w:ind w:left="720" w:right="180"/>
        <w:rPr>
          <w:rFonts w:ascii="TradeGothic" w:hAnsi="TradeGothic"/>
        </w:rPr>
      </w:pPr>
      <w:r w:rsidRPr="000274FB">
        <w:rPr>
          <w:rFonts w:ascii="TradeGothic" w:hAnsi="TradeGothic"/>
          <w:b/>
        </w:rPr>
        <w:t xml:space="preserve">Overall Business Leadership </w:t>
      </w:r>
      <w:r w:rsidRPr="000274FB">
        <w:rPr>
          <w:rFonts w:ascii="TradeGothic" w:hAnsi="TradeGothic"/>
          <w:b/>
        </w:rPr>
        <w:fldChar w:fldCharType="begin"/>
      </w:r>
      <w:r w:rsidRPr="000274FB">
        <w:rPr>
          <w:rFonts w:ascii="TradeGothic" w:hAnsi="TradeGothic"/>
          <w:b/>
        </w:rPr>
        <w:instrText xml:space="preserve"> FORMCHECKBOX </w:instrText>
      </w:r>
      <w:r w:rsidR="009F6E06">
        <w:rPr>
          <w:rFonts w:ascii="TradeGothic" w:hAnsi="TradeGothic"/>
          <w:b/>
        </w:rPr>
        <w:fldChar w:fldCharType="separate"/>
      </w:r>
      <w:r w:rsidRPr="000274FB">
        <w:rPr>
          <w:rFonts w:ascii="TradeGothic" w:hAnsi="TradeGothic"/>
          <w:b/>
        </w:rPr>
        <w:fldChar w:fldCharType="end"/>
      </w:r>
      <w:r w:rsidRPr="000274FB">
        <w:rPr>
          <w:rFonts w:ascii="TradeGothic" w:hAnsi="TradeGothic"/>
          <w:b/>
        </w:rPr>
        <w:t>Award</w:t>
      </w:r>
    </w:p>
    <w:p w:rsidR="00542629" w:rsidRPr="00552515" w:rsidRDefault="00542629" w:rsidP="00344CD2">
      <w:pPr>
        <w:ind w:left="720" w:right="180"/>
        <w:rPr>
          <w:rFonts w:ascii="TradeGothic" w:hAnsi="TradeGothic"/>
        </w:rPr>
      </w:pPr>
      <w:r w:rsidRPr="00552515">
        <w:rPr>
          <w:rFonts w:ascii="TradeGothic" w:hAnsi="TradeGothic"/>
        </w:rPr>
        <w:t xml:space="preserve">Selected from across Business Technology, Business and Operational Innovation submissions. </w:t>
      </w:r>
    </w:p>
    <w:p w:rsidR="002263AA" w:rsidRPr="000274FB" w:rsidRDefault="002263AA" w:rsidP="00344CD2">
      <w:pPr>
        <w:ind w:left="720" w:right="180"/>
        <w:rPr>
          <w:rFonts w:ascii="TradeGothic" w:hAnsi="TradeGothic"/>
          <w:b/>
        </w:rPr>
      </w:pPr>
    </w:p>
    <w:p w:rsidR="007D4675" w:rsidRPr="000274FB" w:rsidRDefault="002319F4" w:rsidP="00344CD2">
      <w:pPr>
        <w:ind w:right="180"/>
        <w:rPr>
          <w:rFonts w:ascii="TradeGothic" w:hAnsi="TradeGothic"/>
        </w:rPr>
      </w:pPr>
      <w:r w:rsidRPr="000274FB">
        <w:rPr>
          <w:rFonts w:ascii="TradeGothic" w:hAnsi="TradeGothic"/>
        </w:rPr>
        <w:tab/>
      </w:r>
      <w:r w:rsidRPr="000274FB">
        <w:rPr>
          <w:rFonts w:ascii="TradeGothic" w:hAnsi="TradeGothic"/>
        </w:rPr>
        <w:tab/>
      </w:r>
      <w:r w:rsidRPr="000274FB">
        <w:rPr>
          <w:rFonts w:ascii="TradeGothic" w:hAnsi="TradeGothic"/>
        </w:rPr>
        <w:fldChar w:fldCharType="begin">
          <w:ffData>
            <w:name w:val="Check3"/>
            <w:enabled/>
            <w:calcOnExit w:val="0"/>
            <w:checkBox>
              <w:sizeAuto/>
              <w:default w:val="0"/>
            </w:checkBox>
          </w:ffData>
        </w:fldChar>
      </w:r>
      <w:r w:rsidRPr="000274FB">
        <w:rPr>
          <w:rFonts w:ascii="TradeGothic" w:hAnsi="TradeGothic"/>
        </w:rPr>
        <w:instrText xml:space="preserve"> FORMCHECKBOX </w:instrText>
      </w:r>
      <w:r w:rsidR="009F6E06">
        <w:rPr>
          <w:rFonts w:ascii="TradeGothic" w:hAnsi="TradeGothic"/>
        </w:rPr>
      </w:r>
      <w:r w:rsidR="009F6E06">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Analytics</w:t>
      </w:r>
      <w:r w:rsidRPr="000274FB">
        <w:rPr>
          <w:rFonts w:ascii="TradeGothic" w:hAnsi="TradeGothic"/>
        </w:rPr>
        <w:br/>
      </w:r>
      <w:r w:rsidR="007D4675" w:rsidRPr="000274FB">
        <w:rPr>
          <w:rFonts w:ascii="TradeGothic" w:hAnsi="TradeGothic"/>
        </w:rPr>
        <w:tab/>
      </w:r>
      <w:r w:rsidR="007D4675" w:rsidRPr="000274FB">
        <w:rPr>
          <w:rFonts w:ascii="TradeGothic" w:hAnsi="TradeGothic"/>
        </w:rPr>
        <w:tab/>
      </w:r>
      <w:r w:rsidR="007D4675" w:rsidRPr="000274FB">
        <w:rPr>
          <w:rFonts w:ascii="TradeGothic" w:hAnsi="TradeGothic"/>
        </w:rPr>
        <w:fldChar w:fldCharType="begin">
          <w:ffData>
            <w:name w:val="Check3"/>
            <w:enabled/>
            <w:calcOnExit w:val="0"/>
            <w:checkBox>
              <w:sizeAuto/>
              <w:default w:val="0"/>
              <w:checked w:val="0"/>
            </w:checkBox>
          </w:ffData>
        </w:fldChar>
      </w:r>
      <w:r w:rsidR="007D4675" w:rsidRPr="000274FB">
        <w:rPr>
          <w:rFonts w:ascii="TradeGothic" w:hAnsi="TradeGothic"/>
        </w:rPr>
        <w:instrText xml:space="preserve"> FORMCHECKBOX </w:instrText>
      </w:r>
      <w:r w:rsidR="009F6E06">
        <w:rPr>
          <w:rFonts w:ascii="TradeGothic" w:hAnsi="TradeGothic"/>
        </w:rPr>
      </w:r>
      <w:r w:rsidR="009F6E06">
        <w:rPr>
          <w:rFonts w:ascii="TradeGothic" w:hAnsi="TradeGothic"/>
        </w:rPr>
        <w:fldChar w:fldCharType="separate"/>
      </w:r>
      <w:r w:rsidR="007D4675" w:rsidRPr="000274FB">
        <w:rPr>
          <w:rFonts w:ascii="TradeGothic" w:hAnsi="TradeGothic"/>
        </w:rPr>
        <w:fldChar w:fldCharType="end"/>
      </w:r>
      <w:r w:rsidR="007D4675" w:rsidRPr="000274FB">
        <w:rPr>
          <w:rFonts w:ascii="TradeGothic" w:hAnsi="TradeGothic"/>
        </w:rPr>
        <w:t xml:space="preserve"> Big Data</w:t>
      </w:r>
    </w:p>
    <w:p w:rsidR="007D4675" w:rsidRPr="000274FB" w:rsidRDefault="002319F4" w:rsidP="00344CD2">
      <w:pPr>
        <w:ind w:right="180"/>
        <w:rPr>
          <w:rFonts w:ascii="TradeGothic" w:hAnsi="TradeGothic"/>
        </w:rPr>
      </w:pPr>
      <w:r w:rsidRPr="000274FB">
        <w:rPr>
          <w:rFonts w:ascii="TradeGothic" w:hAnsi="TradeGothic"/>
        </w:rPr>
        <w:tab/>
      </w:r>
      <w:r w:rsidRPr="000274FB">
        <w:rPr>
          <w:rFonts w:ascii="TradeGothic" w:hAnsi="TradeGothic"/>
        </w:rPr>
        <w:tab/>
      </w:r>
      <w:r w:rsidRPr="000274FB">
        <w:rPr>
          <w:rFonts w:ascii="TradeGothic" w:hAnsi="TradeGothic"/>
        </w:rPr>
        <w:fldChar w:fldCharType="begin">
          <w:ffData>
            <w:name w:val="Check3"/>
            <w:enabled/>
            <w:calcOnExit w:val="0"/>
            <w:checkBox>
              <w:sizeAuto/>
              <w:default w:val="0"/>
            </w:checkBox>
          </w:ffData>
        </w:fldChar>
      </w:r>
      <w:r w:rsidRPr="000274FB">
        <w:rPr>
          <w:rFonts w:ascii="TradeGothic" w:hAnsi="TradeGothic"/>
        </w:rPr>
        <w:instrText xml:space="preserve"> FORMCHECKBOX </w:instrText>
      </w:r>
      <w:r w:rsidR="009F6E06">
        <w:rPr>
          <w:rFonts w:ascii="TradeGothic" w:hAnsi="TradeGothic"/>
        </w:rPr>
      </w:r>
      <w:r w:rsidR="009F6E06">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w:t>
      </w:r>
      <w:r w:rsidR="007D4675">
        <w:rPr>
          <w:rFonts w:ascii="TradeGothic" w:hAnsi="TradeGothic"/>
        </w:rPr>
        <w:t>Customer Experience</w:t>
      </w:r>
      <w:r w:rsidRPr="000274FB">
        <w:rPr>
          <w:rFonts w:ascii="TradeGothic" w:hAnsi="TradeGothic"/>
        </w:rPr>
        <w:br/>
      </w:r>
      <w:r w:rsidRPr="000274FB">
        <w:rPr>
          <w:rFonts w:ascii="TradeGothic" w:hAnsi="TradeGothic"/>
        </w:rPr>
        <w:tab/>
      </w:r>
      <w:r w:rsidR="007D4675" w:rsidRPr="000274FB">
        <w:rPr>
          <w:rFonts w:ascii="TradeGothic" w:hAnsi="TradeGothic"/>
        </w:rPr>
        <w:tab/>
      </w:r>
      <w:r w:rsidR="007D4675" w:rsidRPr="000274FB">
        <w:rPr>
          <w:rFonts w:ascii="TradeGothic" w:hAnsi="TradeGothic"/>
        </w:rPr>
        <w:fldChar w:fldCharType="begin">
          <w:ffData>
            <w:name w:val="Check3"/>
            <w:enabled/>
            <w:calcOnExit w:val="0"/>
            <w:checkBox>
              <w:sizeAuto/>
              <w:default w:val="0"/>
            </w:checkBox>
          </w:ffData>
        </w:fldChar>
      </w:r>
      <w:r w:rsidR="007D4675" w:rsidRPr="000274FB">
        <w:rPr>
          <w:rFonts w:ascii="TradeGothic" w:hAnsi="TradeGothic"/>
        </w:rPr>
        <w:instrText xml:space="preserve"> FORMCHECKBOX </w:instrText>
      </w:r>
      <w:r w:rsidR="009F6E06">
        <w:rPr>
          <w:rFonts w:ascii="TradeGothic" w:hAnsi="TradeGothic"/>
        </w:rPr>
      </w:r>
      <w:r w:rsidR="009F6E06">
        <w:rPr>
          <w:rFonts w:ascii="TradeGothic" w:hAnsi="TradeGothic"/>
        </w:rPr>
        <w:fldChar w:fldCharType="separate"/>
      </w:r>
      <w:r w:rsidR="007D4675" w:rsidRPr="000274FB">
        <w:rPr>
          <w:rFonts w:ascii="TradeGothic" w:hAnsi="TradeGothic"/>
        </w:rPr>
        <w:fldChar w:fldCharType="end"/>
      </w:r>
      <w:r w:rsidR="007D4675" w:rsidRPr="000274FB">
        <w:rPr>
          <w:rFonts w:ascii="TradeGothic" w:hAnsi="TradeGothic"/>
        </w:rPr>
        <w:t xml:space="preserve"> </w:t>
      </w:r>
      <w:r w:rsidR="007D4675">
        <w:rPr>
          <w:rFonts w:ascii="TradeGothic" w:hAnsi="TradeGothic"/>
        </w:rPr>
        <w:t>Digital Technology</w:t>
      </w:r>
    </w:p>
    <w:p w:rsidR="007D4675" w:rsidRPr="000274FB" w:rsidRDefault="007D4675" w:rsidP="00344CD2">
      <w:pPr>
        <w:ind w:right="180"/>
        <w:rPr>
          <w:rFonts w:ascii="TradeGothic" w:hAnsi="TradeGothic"/>
        </w:rPr>
      </w:pPr>
      <w:r w:rsidRPr="000274FB">
        <w:rPr>
          <w:rFonts w:ascii="TradeGothic" w:hAnsi="TradeGothic"/>
        </w:rPr>
        <w:tab/>
      </w:r>
      <w:r>
        <w:rPr>
          <w:rFonts w:ascii="TradeGothic" w:hAnsi="TradeGothic"/>
        </w:rPr>
        <w:tab/>
      </w:r>
      <w:r w:rsidRPr="000274FB">
        <w:rPr>
          <w:rFonts w:ascii="TradeGothic" w:hAnsi="TradeGothic"/>
        </w:rPr>
        <w:fldChar w:fldCharType="begin">
          <w:ffData>
            <w:name w:val="Check3"/>
            <w:enabled/>
            <w:calcOnExit w:val="0"/>
            <w:checkBox>
              <w:sizeAuto/>
              <w:default w:val="0"/>
            </w:checkBox>
          </w:ffData>
        </w:fldChar>
      </w:r>
      <w:r w:rsidRPr="000274FB">
        <w:rPr>
          <w:rFonts w:ascii="TradeGothic" w:hAnsi="TradeGothic"/>
        </w:rPr>
        <w:instrText xml:space="preserve"> FORMCHECKBOX </w:instrText>
      </w:r>
      <w:r w:rsidR="009F6E06">
        <w:rPr>
          <w:rFonts w:ascii="TradeGothic" w:hAnsi="TradeGothic"/>
        </w:rPr>
      </w:r>
      <w:r w:rsidR="009F6E06">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Human Capital Management </w:t>
      </w:r>
    </w:p>
    <w:p w:rsidR="002319F4" w:rsidRPr="000274FB" w:rsidRDefault="007D4675" w:rsidP="00344CD2">
      <w:pPr>
        <w:ind w:right="180"/>
        <w:rPr>
          <w:rFonts w:ascii="TradeGothic" w:hAnsi="TradeGothic"/>
        </w:rPr>
      </w:pPr>
      <w:r w:rsidRPr="000274FB">
        <w:rPr>
          <w:rFonts w:ascii="TradeGothic" w:hAnsi="TradeGothic"/>
        </w:rPr>
        <w:tab/>
      </w:r>
      <w:r>
        <w:rPr>
          <w:rFonts w:ascii="TradeGothic" w:hAnsi="TradeGothic"/>
        </w:rPr>
        <w:tab/>
      </w:r>
      <w:r w:rsidR="002319F4" w:rsidRPr="000274FB">
        <w:rPr>
          <w:rFonts w:ascii="TradeGothic" w:hAnsi="TradeGothic"/>
        </w:rPr>
        <w:fldChar w:fldCharType="begin">
          <w:ffData>
            <w:name w:val="Check3"/>
            <w:enabled/>
            <w:calcOnExit w:val="0"/>
            <w:checkBox>
              <w:sizeAuto/>
              <w:default w:val="0"/>
            </w:checkBox>
          </w:ffData>
        </w:fldChar>
      </w:r>
      <w:r w:rsidR="002319F4" w:rsidRPr="000274FB">
        <w:rPr>
          <w:rFonts w:ascii="TradeGothic" w:hAnsi="TradeGothic"/>
        </w:rPr>
        <w:instrText xml:space="preserve"> FORMCHECKBOX </w:instrText>
      </w:r>
      <w:r w:rsidR="009F6E06">
        <w:rPr>
          <w:rFonts w:ascii="TradeGothic" w:hAnsi="TradeGothic"/>
        </w:rPr>
      </w:r>
      <w:r w:rsidR="009F6E06">
        <w:rPr>
          <w:rFonts w:ascii="TradeGothic" w:hAnsi="TradeGothic"/>
        </w:rPr>
        <w:fldChar w:fldCharType="separate"/>
      </w:r>
      <w:r w:rsidR="002319F4" w:rsidRPr="000274FB">
        <w:rPr>
          <w:rFonts w:ascii="TradeGothic" w:hAnsi="TradeGothic"/>
        </w:rPr>
        <w:fldChar w:fldCharType="end"/>
      </w:r>
      <w:r w:rsidR="002319F4" w:rsidRPr="000274FB">
        <w:rPr>
          <w:rFonts w:ascii="TradeGothic" w:hAnsi="TradeGothic"/>
        </w:rPr>
        <w:t xml:space="preserve"> </w:t>
      </w:r>
      <w:r>
        <w:rPr>
          <w:rFonts w:ascii="TradeGothic" w:hAnsi="TradeGothic"/>
        </w:rPr>
        <w:t xml:space="preserve">Marketing </w:t>
      </w:r>
    </w:p>
    <w:p w:rsidR="002319F4" w:rsidRPr="000274FB" w:rsidRDefault="002319F4" w:rsidP="00344CD2">
      <w:pPr>
        <w:ind w:left="720" w:right="180" w:firstLine="720"/>
        <w:rPr>
          <w:rFonts w:ascii="TradeGothic" w:hAnsi="TradeGothic"/>
        </w:rPr>
      </w:pPr>
      <w:r w:rsidRPr="000274FB">
        <w:rPr>
          <w:rFonts w:ascii="TradeGothic" w:hAnsi="TradeGothic"/>
        </w:rPr>
        <w:fldChar w:fldCharType="begin">
          <w:ffData>
            <w:name w:val="Check3"/>
            <w:enabled/>
            <w:calcOnExit w:val="0"/>
            <w:checkBox>
              <w:sizeAuto/>
              <w:default w:val="0"/>
            </w:checkBox>
          </w:ffData>
        </w:fldChar>
      </w:r>
      <w:r w:rsidRPr="000274FB">
        <w:rPr>
          <w:rFonts w:ascii="TradeGothic" w:hAnsi="TradeGothic"/>
        </w:rPr>
        <w:instrText xml:space="preserve"> FORMCHECKBOX </w:instrText>
      </w:r>
      <w:r w:rsidR="009F6E06">
        <w:rPr>
          <w:rFonts w:ascii="TradeGothic" w:hAnsi="TradeGothic"/>
        </w:rPr>
      </w:r>
      <w:r w:rsidR="009F6E06">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w:t>
      </w:r>
      <w:r w:rsidR="007D4675">
        <w:rPr>
          <w:rFonts w:ascii="TradeGothic" w:hAnsi="TradeGothic"/>
        </w:rPr>
        <w:t xml:space="preserve">Office of Finance </w:t>
      </w:r>
    </w:p>
    <w:p w:rsidR="00DB1BFF" w:rsidRDefault="002319F4" w:rsidP="00344CD2">
      <w:pPr>
        <w:ind w:left="720" w:right="180" w:firstLine="720"/>
        <w:rPr>
          <w:rFonts w:ascii="TradeGothic" w:hAnsi="TradeGothic"/>
        </w:rPr>
      </w:pPr>
      <w:r w:rsidRPr="000274FB">
        <w:rPr>
          <w:rFonts w:ascii="TradeGothic" w:hAnsi="TradeGothic"/>
        </w:rPr>
        <w:fldChar w:fldCharType="begin">
          <w:ffData>
            <w:name w:val="Check3"/>
            <w:enabled/>
            <w:calcOnExit w:val="0"/>
            <w:checkBox>
              <w:sizeAuto/>
              <w:default w:val="0"/>
            </w:checkBox>
          </w:ffData>
        </w:fldChar>
      </w:r>
      <w:r w:rsidRPr="000274FB">
        <w:rPr>
          <w:rFonts w:ascii="TradeGothic" w:hAnsi="TradeGothic"/>
        </w:rPr>
        <w:instrText xml:space="preserve"> FORMCHECKBOX </w:instrText>
      </w:r>
      <w:r w:rsidR="009F6E06">
        <w:rPr>
          <w:rFonts w:ascii="TradeGothic" w:hAnsi="TradeGothic"/>
        </w:rPr>
      </w:r>
      <w:r w:rsidR="009F6E06">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w:t>
      </w:r>
      <w:r w:rsidR="007D4675">
        <w:rPr>
          <w:rFonts w:ascii="TradeGothic" w:hAnsi="TradeGothic"/>
        </w:rPr>
        <w:t xml:space="preserve">Operations and Supply Chain </w:t>
      </w:r>
    </w:p>
    <w:p w:rsidR="00DB1BFF" w:rsidRPr="000274FB" w:rsidRDefault="00DB1BFF" w:rsidP="00344CD2">
      <w:pPr>
        <w:ind w:left="1440" w:right="180"/>
        <w:rPr>
          <w:rFonts w:ascii="TradeGothic" w:hAnsi="TradeGothic"/>
        </w:rPr>
      </w:pPr>
      <w:r w:rsidRPr="000274FB">
        <w:rPr>
          <w:rFonts w:ascii="TradeGothic" w:hAnsi="TradeGothic"/>
        </w:rPr>
        <w:fldChar w:fldCharType="begin">
          <w:ffData>
            <w:name w:val="Check3"/>
            <w:enabled/>
            <w:calcOnExit w:val="0"/>
            <w:checkBox>
              <w:sizeAuto/>
              <w:default w:val="0"/>
            </w:checkBox>
          </w:ffData>
        </w:fldChar>
      </w:r>
      <w:r w:rsidRPr="000274FB">
        <w:rPr>
          <w:rFonts w:ascii="TradeGothic" w:hAnsi="TradeGothic"/>
        </w:rPr>
        <w:instrText xml:space="preserve"> FORMCHECKBOX </w:instrText>
      </w:r>
      <w:r w:rsidR="009F6E06">
        <w:rPr>
          <w:rFonts w:ascii="TradeGothic" w:hAnsi="TradeGothic"/>
        </w:rPr>
      </w:r>
      <w:r w:rsidR="009F6E06">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Sales </w:t>
      </w:r>
    </w:p>
    <w:p w:rsidR="005943EE" w:rsidRDefault="005943EE" w:rsidP="00344CD2">
      <w:pPr>
        <w:ind w:right="180"/>
        <w:rPr>
          <w:rFonts w:ascii="TradeGothic" w:hAnsi="TradeGothic"/>
        </w:rPr>
      </w:pPr>
    </w:p>
    <w:p w:rsidR="002319F4" w:rsidRPr="000274FB" w:rsidRDefault="002319F4" w:rsidP="00344CD2">
      <w:pPr>
        <w:ind w:right="180"/>
        <w:rPr>
          <w:rFonts w:ascii="TradeGothic" w:hAnsi="TradeGothic"/>
        </w:rPr>
      </w:pPr>
      <w:r w:rsidRPr="000274FB">
        <w:rPr>
          <w:rFonts w:ascii="TradeGothic" w:hAnsi="TradeGothic"/>
        </w:rPr>
        <w:lastRenderedPageBreak/>
        <w:t>The following sections allow you to provide the judges with information on the basis of which to judge your submission. It is in your best interest to be as thorough as possible in describing its history, goals and accomplishments. ADDITIONAL MATERIALS</w:t>
      </w:r>
      <w:r w:rsidR="002263AA" w:rsidRPr="000274FB">
        <w:rPr>
          <w:rFonts w:ascii="TradeGothic" w:hAnsi="TradeGothic"/>
        </w:rPr>
        <w:t xml:space="preserve"> CAN BE SUBMITTED. </w:t>
      </w:r>
    </w:p>
    <w:p w:rsidR="002263AA" w:rsidRPr="000274FB" w:rsidRDefault="002263AA" w:rsidP="00344CD2">
      <w:pPr>
        <w:ind w:right="180"/>
        <w:rPr>
          <w:rFonts w:ascii="TradeGothic" w:hAnsi="TradeGothic"/>
          <w:b/>
          <w:u w:val="single"/>
        </w:rPr>
      </w:pPr>
    </w:p>
    <w:p w:rsidR="002319F4" w:rsidRPr="000274FB" w:rsidRDefault="002319F4" w:rsidP="00344CD2">
      <w:pPr>
        <w:ind w:right="180"/>
        <w:rPr>
          <w:rFonts w:ascii="TradeGothic" w:hAnsi="TradeGothic"/>
        </w:rPr>
      </w:pPr>
      <w:r w:rsidRPr="000274FB">
        <w:rPr>
          <w:rFonts w:ascii="TradeGothic" w:hAnsi="TradeGothic"/>
        </w:rPr>
        <w:t xml:space="preserve">What </w:t>
      </w:r>
      <w:r w:rsidR="00DB1BFF">
        <w:rPr>
          <w:rFonts w:ascii="TradeGothic" w:hAnsi="TradeGothic"/>
        </w:rPr>
        <w:t>were your stated goals of the innovation</w:t>
      </w:r>
      <w:r w:rsidRPr="000274FB">
        <w:rPr>
          <w:rFonts w:ascii="TradeGothic" w:hAnsi="TradeGothic"/>
        </w:rPr>
        <w:t xml:space="preserve">? </w:t>
      </w:r>
      <w:r w:rsidRPr="000274FB">
        <w:rPr>
          <w:rFonts w:ascii="TradeGothic" w:hAnsi="TradeGothic"/>
        </w:rPr>
        <w:fldChar w:fldCharType="begin">
          <w:ffData>
            <w:name w:val="Text8"/>
            <w:enabled/>
            <w:calcOnExit w:val="0"/>
            <w:textInput/>
          </w:ffData>
        </w:fldChar>
      </w:r>
      <w:r w:rsidRPr="000274FB">
        <w:rPr>
          <w:rFonts w:ascii="TradeGothic" w:hAnsi="TradeGothic"/>
        </w:rPr>
        <w:instrText xml:space="preserve"> FORMTEXT </w:instrText>
      </w:r>
      <w:r w:rsidRPr="000274FB">
        <w:rPr>
          <w:rFonts w:ascii="TradeGothic" w:hAnsi="TradeGothic"/>
        </w:rPr>
      </w:r>
      <w:r w:rsidRPr="000274FB">
        <w:rPr>
          <w:rFonts w:ascii="TradeGothic" w:hAnsi="TradeGothic"/>
        </w:rPr>
        <w:fldChar w:fldCharType="separate"/>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rPr>
        <w:fldChar w:fldCharType="end"/>
      </w:r>
    </w:p>
    <w:p w:rsidR="002319F4" w:rsidRPr="000274FB" w:rsidRDefault="002319F4" w:rsidP="00344CD2">
      <w:pPr>
        <w:ind w:right="180"/>
        <w:rPr>
          <w:rFonts w:ascii="TradeGothic" w:hAnsi="TradeGothic"/>
        </w:rPr>
      </w:pPr>
    </w:p>
    <w:p w:rsidR="002319F4" w:rsidRPr="000274FB" w:rsidRDefault="00DB1BFF" w:rsidP="00344CD2">
      <w:pPr>
        <w:ind w:right="180"/>
        <w:rPr>
          <w:rFonts w:ascii="TradeGothic" w:hAnsi="TradeGothic"/>
        </w:rPr>
      </w:pPr>
      <w:r>
        <w:rPr>
          <w:rFonts w:ascii="TradeGothic" w:hAnsi="TradeGothic"/>
        </w:rPr>
        <w:t>Please describe your innovation?</w:t>
      </w:r>
      <w:r w:rsidR="002319F4" w:rsidRPr="000274FB">
        <w:rPr>
          <w:rFonts w:ascii="TradeGothic" w:hAnsi="TradeGothic"/>
        </w:rPr>
        <w:t xml:space="preserve"> </w:t>
      </w:r>
      <w:r w:rsidR="002263AA" w:rsidRPr="000274FB">
        <w:rPr>
          <w:rFonts w:ascii="TradeGothic" w:hAnsi="TradeGothic"/>
        </w:rPr>
        <w:fldChar w:fldCharType="begin">
          <w:ffData>
            <w:name w:val="Text8"/>
            <w:enabled/>
            <w:calcOnExit w:val="0"/>
            <w:textInput/>
          </w:ffData>
        </w:fldChar>
      </w:r>
      <w:r w:rsidR="002263AA" w:rsidRPr="000274FB">
        <w:rPr>
          <w:rFonts w:ascii="TradeGothic" w:hAnsi="TradeGothic"/>
        </w:rPr>
        <w:instrText xml:space="preserve"> FORMTEXT </w:instrText>
      </w:r>
      <w:r w:rsidR="002263AA" w:rsidRPr="000274FB">
        <w:rPr>
          <w:rFonts w:ascii="TradeGothic" w:hAnsi="TradeGothic"/>
        </w:rPr>
      </w:r>
      <w:r w:rsidR="002263AA" w:rsidRPr="000274FB">
        <w:rPr>
          <w:rFonts w:ascii="TradeGothic" w:hAnsi="TradeGothic"/>
        </w:rPr>
        <w:fldChar w:fldCharType="separate"/>
      </w:r>
      <w:r w:rsidR="002263AA" w:rsidRPr="000274FB">
        <w:rPr>
          <w:rFonts w:ascii="TradeGothic" w:hAnsi="TradeGothic"/>
          <w:noProof/>
        </w:rPr>
        <w:t> </w:t>
      </w:r>
      <w:r w:rsidR="002263AA" w:rsidRPr="000274FB">
        <w:rPr>
          <w:rFonts w:ascii="TradeGothic" w:hAnsi="TradeGothic"/>
          <w:noProof/>
        </w:rPr>
        <w:t> </w:t>
      </w:r>
      <w:r w:rsidR="002263AA" w:rsidRPr="000274FB">
        <w:rPr>
          <w:rFonts w:ascii="TradeGothic" w:hAnsi="TradeGothic"/>
          <w:noProof/>
        </w:rPr>
        <w:t> </w:t>
      </w:r>
      <w:r w:rsidR="002263AA" w:rsidRPr="000274FB">
        <w:rPr>
          <w:rFonts w:ascii="TradeGothic" w:hAnsi="TradeGothic"/>
          <w:noProof/>
        </w:rPr>
        <w:t> </w:t>
      </w:r>
      <w:r w:rsidR="002263AA" w:rsidRPr="000274FB">
        <w:rPr>
          <w:rFonts w:ascii="TradeGothic" w:hAnsi="TradeGothic"/>
          <w:noProof/>
        </w:rPr>
        <w:t> </w:t>
      </w:r>
      <w:r w:rsidR="002263AA" w:rsidRPr="000274FB">
        <w:rPr>
          <w:rFonts w:ascii="TradeGothic" w:hAnsi="TradeGothic"/>
        </w:rPr>
        <w:fldChar w:fldCharType="end"/>
      </w:r>
    </w:p>
    <w:p w:rsidR="002263AA" w:rsidRPr="000274FB" w:rsidRDefault="002263AA" w:rsidP="00344CD2">
      <w:pPr>
        <w:ind w:right="180"/>
        <w:rPr>
          <w:rFonts w:ascii="TradeGothic" w:hAnsi="TradeGothic"/>
        </w:rPr>
      </w:pPr>
    </w:p>
    <w:p w:rsidR="007954F6" w:rsidRPr="000274FB" w:rsidRDefault="00DB1BFF" w:rsidP="00344CD2">
      <w:pPr>
        <w:ind w:right="180"/>
        <w:rPr>
          <w:rFonts w:ascii="TradeGothic" w:hAnsi="TradeGothic"/>
        </w:rPr>
      </w:pPr>
      <w:r>
        <w:rPr>
          <w:rFonts w:ascii="TradeGothic" w:hAnsi="TradeGothic"/>
        </w:rPr>
        <w:t>How will the technology change how people operate their role and responsibility?</w:t>
      </w:r>
      <w:r w:rsidR="007954F6" w:rsidRPr="000274FB">
        <w:rPr>
          <w:rFonts w:ascii="TradeGothic" w:hAnsi="TradeGothic"/>
        </w:rPr>
        <w:t xml:space="preserve"> </w:t>
      </w:r>
      <w:r w:rsidR="007954F6" w:rsidRPr="000274FB">
        <w:rPr>
          <w:rFonts w:ascii="TradeGothic" w:hAnsi="TradeGothic"/>
        </w:rPr>
        <w:fldChar w:fldCharType="begin">
          <w:ffData>
            <w:name w:val="Text8"/>
            <w:enabled/>
            <w:calcOnExit w:val="0"/>
            <w:textInput/>
          </w:ffData>
        </w:fldChar>
      </w:r>
      <w:r w:rsidR="007954F6" w:rsidRPr="000274FB">
        <w:rPr>
          <w:rFonts w:ascii="TradeGothic" w:hAnsi="TradeGothic"/>
        </w:rPr>
        <w:instrText xml:space="preserve"> FORMTEXT </w:instrText>
      </w:r>
      <w:r w:rsidR="007954F6" w:rsidRPr="000274FB">
        <w:rPr>
          <w:rFonts w:ascii="TradeGothic" w:hAnsi="TradeGothic"/>
        </w:rPr>
      </w:r>
      <w:r w:rsidR="007954F6" w:rsidRPr="000274FB">
        <w:rPr>
          <w:rFonts w:ascii="TradeGothic" w:hAnsi="TradeGothic"/>
        </w:rPr>
        <w:fldChar w:fldCharType="separate"/>
      </w:r>
      <w:r w:rsidR="007954F6" w:rsidRPr="000274FB">
        <w:rPr>
          <w:rFonts w:ascii="TradeGothic" w:hAnsi="TradeGothic"/>
          <w:noProof/>
        </w:rPr>
        <w:t> </w:t>
      </w:r>
      <w:r w:rsidR="007954F6" w:rsidRPr="000274FB">
        <w:rPr>
          <w:rFonts w:ascii="TradeGothic" w:hAnsi="TradeGothic"/>
          <w:noProof/>
        </w:rPr>
        <w:t> </w:t>
      </w:r>
      <w:r w:rsidR="007954F6" w:rsidRPr="000274FB">
        <w:rPr>
          <w:rFonts w:ascii="TradeGothic" w:hAnsi="TradeGothic"/>
          <w:noProof/>
        </w:rPr>
        <w:t> </w:t>
      </w:r>
      <w:r w:rsidR="007954F6" w:rsidRPr="000274FB">
        <w:rPr>
          <w:rFonts w:ascii="TradeGothic" w:hAnsi="TradeGothic"/>
          <w:noProof/>
        </w:rPr>
        <w:t> </w:t>
      </w:r>
      <w:r w:rsidR="007954F6" w:rsidRPr="000274FB">
        <w:rPr>
          <w:rFonts w:ascii="TradeGothic" w:hAnsi="TradeGothic"/>
          <w:noProof/>
        </w:rPr>
        <w:t> </w:t>
      </w:r>
      <w:r w:rsidR="007954F6" w:rsidRPr="000274FB">
        <w:rPr>
          <w:rFonts w:ascii="TradeGothic" w:hAnsi="TradeGothic"/>
        </w:rPr>
        <w:fldChar w:fldCharType="end"/>
      </w:r>
    </w:p>
    <w:p w:rsidR="002319F4" w:rsidRPr="000274FB" w:rsidRDefault="002319F4" w:rsidP="00344CD2">
      <w:pPr>
        <w:ind w:right="180"/>
        <w:rPr>
          <w:rFonts w:ascii="TradeGothic" w:hAnsi="TradeGothic"/>
        </w:rPr>
      </w:pPr>
    </w:p>
    <w:p w:rsidR="002319F4" w:rsidRPr="000274FB" w:rsidRDefault="00DB1BFF" w:rsidP="00344CD2">
      <w:pPr>
        <w:ind w:right="180"/>
        <w:rPr>
          <w:rFonts w:ascii="TradeGothic" w:hAnsi="TradeGothic"/>
        </w:rPr>
      </w:pPr>
      <w:r>
        <w:rPr>
          <w:rFonts w:ascii="TradeGothic" w:hAnsi="TradeGothic"/>
        </w:rPr>
        <w:t>How will the technology change how processes operate across business or IT</w:t>
      </w:r>
      <w:r w:rsidR="002319F4" w:rsidRPr="000274FB">
        <w:rPr>
          <w:rFonts w:ascii="TradeGothic" w:hAnsi="TradeGothic"/>
        </w:rPr>
        <w:t xml:space="preserve">? </w:t>
      </w:r>
      <w:r w:rsidR="002319F4" w:rsidRPr="000274FB">
        <w:rPr>
          <w:rFonts w:ascii="TradeGothic" w:hAnsi="TradeGothic"/>
        </w:rPr>
        <w:fldChar w:fldCharType="begin">
          <w:ffData>
            <w:name w:val="Text8"/>
            <w:enabled/>
            <w:calcOnExit w:val="0"/>
            <w:textInput/>
          </w:ffData>
        </w:fldChar>
      </w:r>
      <w:bookmarkStart w:id="1" w:name="Text8"/>
      <w:r w:rsidR="002319F4" w:rsidRPr="000274FB">
        <w:rPr>
          <w:rFonts w:ascii="TradeGothic" w:hAnsi="TradeGothic"/>
        </w:rPr>
        <w:instrText xml:space="preserve"> FORMTEXT </w:instrText>
      </w:r>
      <w:r w:rsidR="002319F4" w:rsidRPr="000274FB">
        <w:rPr>
          <w:rFonts w:ascii="TradeGothic" w:hAnsi="TradeGothic"/>
        </w:rPr>
      </w:r>
      <w:r w:rsidR="002319F4" w:rsidRPr="000274FB">
        <w:rPr>
          <w:rFonts w:ascii="TradeGothic" w:hAnsi="TradeGothic"/>
        </w:rPr>
        <w:fldChar w:fldCharType="separate"/>
      </w:r>
      <w:r w:rsidR="002319F4" w:rsidRPr="000274FB">
        <w:rPr>
          <w:rFonts w:ascii="TradeGothic" w:hAnsi="TradeGothic"/>
          <w:noProof/>
        </w:rPr>
        <w:t> </w:t>
      </w:r>
      <w:r w:rsidR="002319F4" w:rsidRPr="000274FB">
        <w:rPr>
          <w:rFonts w:ascii="TradeGothic" w:hAnsi="TradeGothic"/>
          <w:noProof/>
        </w:rPr>
        <w:t> </w:t>
      </w:r>
      <w:r w:rsidR="002319F4" w:rsidRPr="000274FB">
        <w:rPr>
          <w:rFonts w:ascii="TradeGothic" w:hAnsi="TradeGothic"/>
          <w:noProof/>
        </w:rPr>
        <w:t> </w:t>
      </w:r>
      <w:r w:rsidR="002319F4" w:rsidRPr="000274FB">
        <w:rPr>
          <w:rFonts w:ascii="TradeGothic" w:hAnsi="TradeGothic"/>
          <w:noProof/>
        </w:rPr>
        <w:t> </w:t>
      </w:r>
      <w:r w:rsidR="002319F4" w:rsidRPr="000274FB">
        <w:rPr>
          <w:rFonts w:ascii="TradeGothic" w:hAnsi="TradeGothic"/>
          <w:noProof/>
        </w:rPr>
        <w:t> </w:t>
      </w:r>
      <w:r w:rsidR="002319F4" w:rsidRPr="000274FB">
        <w:rPr>
          <w:rFonts w:ascii="TradeGothic" w:hAnsi="TradeGothic"/>
        </w:rPr>
        <w:fldChar w:fldCharType="end"/>
      </w:r>
      <w:bookmarkEnd w:id="1"/>
    </w:p>
    <w:p w:rsidR="002263AA" w:rsidRPr="000274FB" w:rsidRDefault="002263AA" w:rsidP="00344CD2">
      <w:pPr>
        <w:ind w:right="180"/>
        <w:rPr>
          <w:rFonts w:ascii="TradeGothic" w:hAnsi="TradeGothic"/>
        </w:rPr>
      </w:pPr>
    </w:p>
    <w:p w:rsidR="002319F4" w:rsidRDefault="00DB1BFF" w:rsidP="00344CD2">
      <w:pPr>
        <w:ind w:right="180"/>
        <w:rPr>
          <w:rFonts w:ascii="TradeGothic" w:hAnsi="TradeGothic"/>
        </w:rPr>
      </w:pPr>
      <w:r>
        <w:rPr>
          <w:rFonts w:ascii="TradeGothic" w:hAnsi="TradeGothic"/>
        </w:rPr>
        <w:t>How will the technology change how information is generated or utilized</w:t>
      </w:r>
      <w:r w:rsidR="002319F4" w:rsidRPr="000274FB">
        <w:rPr>
          <w:rFonts w:ascii="TradeGothic" w:hAnsi="TradeGothic"/>
        </w:rPr>
        <w:t xml:space="preserve">?  </w:t>
      </w:r>
      <w:r w:rsidR="002319F4" w:rsidRPr="000274FB">
        <w:rPr>
          <w:rFonts w:ascii="TradeGothic" w:hAnsi="TradeGothic"/>
        </w:rPr>
        <w:fldChar w:fldCharType="begin">
          <w:ffData>
            <w:name w:val="Text8"/>
            <w:enabled/>
            <w:calcOnExit w:val="0"/>
            <w:textInput/>
          </w:ffData>
        </w:fldChar>
      </w:r>
      <w:r w:rsidR="002319F4" w:rsidRPr="000274FB">
        <w:rPr>
          <w:rFonts w:ascii="TradeGothic" w:hAnsi="TradeGothic"/>
        </w:rPr>
        <w:instrText xml:space="preserve"> FORMTEXT </w:instrText>
      </w:r>
      <w:r w:rsidR="002319F4" w:rsidRPr="000274FB">
        <w:rPr>
          <w:rFonts w:ascii="TradeGothic" w:hAnsi="TradeGothic"/>
        </w:rPr>
      </w:r>
      <w:r w:rsidR="002319F4" w:rsidRPr="000274FB">
        <w:rPr>
          <w:rFonts w:ascii="TradeGothic" w:hAnsi="TradeGothic"/>
        </w:rPr>
        <w:fldChar w:fldCharType="separate"/>
      </w:r>
      <w:r w:rsidR="002319F4" w:rsidRPr="000274FB">
        <w:rPr>
          <w:rFonts w:ascii="TradeGothic" w:hAnsi="TradeGothic"/>
          <w:noProof/>
        </w:rPr>
        <w:t> </w:t>
      </w:r>
      <w:r w:rsidR="002319F4" w:rsidRPr="000274FB">
        <w:rPr>
          <w:rFonts w:ascii="TradeGothic" w:hAnsi="TradeGothic"/>
          <w:noProof/>
        </w:rPr>
        <w:t> </w:t>
      </w:r>
      <w:r w:rsidR="002319F4" w:rsidRPr="000274FB">
        <w:rPr>
          <w:rFonts w:ascii="TradeGothic" w:hAnsi="TradeGothic"/>
          <w:noProof/>
        </w:rPr>
        <w:t> </w:t>
      </w:r>
      <w:r w:rsidR="002319F4" w:rsidRPr="000274FB">
        <w:rPr>
          <w:rFonts w:ascii="TradeGothic" w:hAnsi="TradeGothic"/>
          <w:noProof/>
        </w:rPr>
        <w:t> </w:t>
      </w:r>
      <w:r w:rsidR="002319F4" w:rsidRPr="000274FB">
        <w:rPr>
          <w:rFonts w:ascii="TradeGothic" w:hAnsi="TradeGothic"/>
          <w:noProof/>
        </w:rPr>
        <w:t> </w:t>
      </w:r>
      <w:r w:rsidR="002319F4" w:rsidRPr="000274FB">
        <w:rPr>
          <w:rFonts w:ascii="TradeGothic" w:hAnsi="TradeGothic"/>
        </w:rPr>
        <w:fldChar w:fldCharType="end"/>
      </w:r>
    </w:p>
    <w:p w:rsidR="00DB1BFF" w:rsidRDefault="00DB1BFF" w:rsidP="00344CD2">
      <w:pPr>
        <w:ind w:right="180"/>
        <w:rPr>
          <w:rFonts w:ascii="TradeGothic" w:hAnsi="TradeGothic"/>
        </w:rPr>
      </w:pPr>
    </w:p>
    <w:p w:rsidR="00DB1BFF" w:rsidRPr="000274FB" w:rsidRDefault="00DB1BFF" w:rsidP="00344CD2">
      <w:pPr>
        <w:ind w:right="180"/>
        <w:rPr>
          <w:rFonts w:ascii="TradeGothic" w:hAnsi="TradeGothic"/>
        </w:rPr>
      </w:pPr>
      <w:r>
        <w:rPr>
          <w:rFonts w:ascii="TradeGothic" w:hAnsi="TradeGothic"/>
        </w:rPr>
        <w:t>How will the technology change how technology is used in business or IT</w:t>
      </w:r>
      <w:r w:rsidRPr="000274FB">
        <w:rPr>
          <w:rFonts w:ascii="TradeGothic" w:hAnsi="TradeGothic"/>
        </w:rPr>
        <w:t xml:space="preserve">?  </w:t>
      </w:r>
      <w:r w:rsidRPr="000274FB">
        <w:rPr>
          <w:rFonts w:ascii="TradeGothic" w:hAnsi="TradeGothic"/>
        </w:rPr>
        <w:fldChar w:fldCharType="begin">
          <w:ffData>
            <w:name w:val="Text8"/>
            <w:enabled/>
            <w:calcOnExit w:val="0"/>
            <w:textInput/>
          </w:ffData>
        </w:fldChar>
      </w:r>
      <w:r w:rsidRPr="000274FB">
        <w:rPr>
          <w:rFonts w:ascii="TradeGothic" w:hAnsi="TradeGothic"/>
        </w:rPr>
        <w:instrText xml:space="preserve"> FORMTEXT </w:instrText>
      </w:r>
      <w:r w:rsidRPr="000274FB">
        <w:rPr>
          <w:rFonts w:ascii="TradeGothic" w:hAnsi="TradeGothic"/>
        </w:rPr>
      </w:r>
      <w:r w:rsidRPr="000274FB">
        <w:rPr>
          <w:rFonts w:ascii="TradeGothic" w:hAnsi="TradeGothic"/>
        </w:rPr>
        <w:fldChar w:fldCharType="separate"/>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rPr>
        <w:fldChar w:fldCharType="end"/>
      </w:r>
    </w:p>
    <w:p w:rsidR="00986F72" w:rsidRDefault="00986F72" w:rsidP="00344CD2">
      <w:pPr>
        <w:ind w:right="180"/>
        <w:rPr>
          <w:rFonts w:ascii="TradeGothic" w:hAnsi="TradeGothic"/>
          <w:b/>
          <w:u w:val="single"/>
        </w:rPr>
      </w:pPr>
    </w:p>
    <w:p w:rsidR="002319F4" w:rsidRPr="000274FB" w:rsidRDefault="00F4028C" w:rsidP="00344CD2">
      <w:pPr>
        <w:ind w:right="180"/>
        <w:rPr>
          <w:rFonts w:ascii="TradeGothic" w:hAnsi="TradeGothic"/>
        </w:rPr>
      </w:pPr>
      <w:r w:rsidRPr="000274FB">
        <w:rPr>
          <w:rFonts w:ascii="TradeGothic" w:hAnsi="TradeGothic"/>
        </w:rPr>
        <w:t xml:space="preserve">Please indicate using the check boxes below </w:t>
      </w:r>
      <w:r w:rsidR="002319F4" w:rsidRPr="000274FB">
        <w:rPr>
          <w:rFonts w:ascii="TradeGothic" w:hAnsi="TradeGothic"/>
        </w:rPr>
        <w:t xml:space="preserve">the </w:t>
      </w:r>
      <w:r w:rsidRPr="000274FB">
        <w:rPr>
          <w:rFonts w:ascii="TradeGothic" w:hAnsi="TradeGothic"/>
        </w:rPr>
        <w:t xml:space="preserve">product- and vendor-related </w:t>
      </w:r>
      <w:r w:rsidR="002319F4" w:rsidRPr="000274FB">
        <w:rPr>
          <w:rFonts w:ascii="TradeGothic" w:hAnsi="TradeGothic"/>
        </w:rPr>
        <w:t>a</w:t>
      </w:r>
      <w:r w:rsidRPr="000274FB">
        <w:rPr>
          <w:rFonts w:ascii="TradeGothic" w:hAnsi="TradeGothic"/>
        </w:rPr>
        <w:t>spect</w:t>
      </w:r>
      <w:r w:rsidR="002319F4" w:rsidRPr="000274FB">
        <w:rPr>
          <w:rFonts w:ascii="TradeGothic" w:hAnsi="TradeGothic"/>
        </w:rPr>
        <w:t xml:space="preserve">s </w:t>
      </w:r>
      <w:r w:rsidRPr="000274FB">
        <w:rPr>
          <w:rFonts w:ascii="TradeGothic" w:hAnsi="TradeGothic"/>
        </w:rPr>
        <w:t xml:space="preserve">that </w:t>
      </w:r>
      <w:r w:rsidR="00DB1BFF">
        <w:rPr>
          <w:rFonts w:ascii="TradeGothic" w:hAnsi="TradeGothic"/>
        </w:rPr>
        <w:t xml:space="preserve">are impacted the most from the </w:t>
      </w:r>
      <w:r w:rsidR="00EA0F9C">
        <w:rPr>
          <w:rFonts w:ascii="TradeGothic" w:hAnsi="TradeGothic"/>
        </w:rPr>
        <w:t xml:space="preserve">digital </w:t>
      </w:r>
      <w:r w:rsidR="00DB1BFF">
        <w:rPr>
          <w:rFonts w:ascii="TradeGothic" w:hAnsi="TradeGothic"/>
        </w:rPr>
        <w:t>innovation.</w:t>
      </w:r>
      <w:r w:rsidR="002319F4" w:rsidRPr="000274FB">
        <w:rPr>
          <w:rFonts w:ascii="TradeGothic" w:hAnsi="TradeGothic"/>
        </w:rPr>
        <w:t xml:space="preserve">  </w:t>
      </w:r>
    </w:p>
    <w:p w:rsidR="002319F4" w:rsidRPr="000274FB" w:rsidRDefault="002319F4" w:rsidP="00344CD2">
      <w:pPr>
        <w:ind w:right="180" w:firstLine="720"/>
        <w:rPr>
          <w:rFonts w:ascii="TradeGothic" w:hAnsi="TradeGothic"/>
        </w:rPr>
      </w:pPr>
      <w:r w:rsidRPr="000274FB">
        <w:rPr>
          <w:rFonts w:ascii="TradeGothic" w:hAnsi="TradeGothic"/>
        </w:rPr>
        <w:fldChar w:fldCharType="begin">
          <w:ffData>
            <w:name w:val="Check1"/>
            <w:enabled/>
            <w:calcOnExit w:val="0"/>
            <w:checkBox>
              <w:sizeAuto/>
              <w:default w:val="0"/>
            </w:checkBox>
          </w:ffData>
        </w:fldChar>
      </w:r>
      <w:r w:rsidRPr="000274FB">
        <w:rPr>
          <w:rFonts w:ascii="TradeGothic" w:hAnsi="TradeGothic"/>
        </w:rPr>
        <w:instrText xml:space="preserve"> FORMCHECKBOX </w:instrText>
      </w:r>
      <w:r w:rsidR="009F6E06">
        <w:rPr>
          <w:rFonts w:ascii="TradeGothic" w:hAnsi="TradeGothic"/>
        </w:rPr>
      </w:r>
      <w:r w:rsidR="009F6E06">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Usability of Product</w:t>
      </w:r>
    </w:p>
    <w:p w:rsidR="002319F4" w:rsidRPr="000274FB" w:rsidRDefault="002319F4" w:rsidP="00344CD2">
      <w:pPr>
        <w:ind w:right="180" w:firstLine="720"/>
        <w:rPr>
          <w:rFonts w:ascii="TradeGothic" w:hAnsi="TradeGothic"/>
        </w:rPr>
      </w:pPr>
      <w:r w:rsidRPr="000274FB">
        <w:rPr>
          <w:rFonts w:ascii="TradeGothic" w:hAnsi="TradeGothic"/>
        </w:rPr>
        <w:fldChar w:fldCharType="begin">
          <w:ffData>
            <w:name w:val="Check1"/>
            <w:enabled/>
            <w:calcOnExit w:val="0"/>
            <w:checkBox>
              <w:sizeAuto/>
              <w:default w:val="0"/>
            </w:checkBox>
          </w:ffData>
        </w:fldChar>
      </w:r>
      <w:r w:rsidRPr="000274FB">
        <w:rPr>
          <w:rFonts w:ascii="TradeGothic" w:hAnsi="TradeGothic"/>
        </w:rPr>
        <w:instrText xml:space="preserve"> FORMCHECKBOX </w:instrText>
      </w:r>
      <w:r w:rsidR="009F6E06">
        <w:rPr>
          <w:rFonts w:ascii="TradeGothic" w:hAnsi="TradeGothic"/>
        </w:rPr>
      </w:r>
      <w:r w:rsidR="009F6E06">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Manageability of Product</w:t>
      </w:r>
    </w:p>
    <w:p w:rsidR="002319F4" w:rsidRPr="000274FB" w:rsidRDefault="002319F4" w:rsidP="00344CD2">
      <w:pPr>
        <w:ind w:right="180" w:firstLine="720"/>
        <w:rPr>
          <w:rFonts w:ascii="TradeGothic" w:hAnsi="TradeGothic"/>
        </w:rPr>
      </w:pPr>
      <w:r w:rsidRPr="000274FB">
        <w:rPr>
          <w:rFonts w:ascii="TradeGothic" w:hAnsi="TradeGothic"/>
        </w:rPr>
        <w:fldChar w:fldCharType="begin">
          <w:ffData>
            <w:name w:val="Check1"/>
            <w:enabled/>
            <w:calcOnExit w:val="0"/>
            <w:checkBox>
              <w:sizeAuto/>
              <w:default w:val="0"/>
            </w:checkBox>
          </w:ffData>
        </w:fldChar>
      </w:r>
      <w:r w:rsidRPr="000274FB">
        <w:rPr>
          <w:rFonts w:ascii="TradeGothic" w:hAnsi="TradeGothic"/>
        </w:rPr>
        <w:instrText xml:space="preserve"> FORMCHECKBOX </w:instrText>
      </w:r>
      <w:r w:rsidR="009F6E06">
        <w:rPr>
          <w:rFonts w:ascii="TradeGothic" w:hAnsi="TradeGothic"/>
        </w:rPr>
      </w:r>
      <w:r w:rsidR="009F6E06">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Reliability of Product</w:t>
      </w:r>
    </w:p>
    <w:p w:rsidR="002319F4" w:rsidRPr="000274FB" w:rsidRDefault="002319F4" w:rsidP="00344CD2">
      <w:pPr>
        <w:ind w:right="180" w:firstLine="720"/>
        <w:rPr>
          <w:rFonts w:ascii="TradeGothic" w:hAnsi="TradeGothic"/>
        </w:rPr>
      </w:pPr>
      <w:r w:rsidRPr="000274FB">
        <w:rPr>
          <w:rFonts w:ascii="TradeGothic" w:hAnsi="TradeGothic"/>
        </w:rPr>
        <w:fldChar w:fldCharType="begin">
          <w:ffData>
            <w:name w:val="Check1"/>
            <w:enabled/>
            <w:calcOnExit w:val="0"/>
            <w:checkBox>
              <w:sizeAuto/>
              <w:default w:val="0"/>
            </w:checkBox>
          </w:ffData>
        </w:fldChar>
      </w:r>
      <w:r w:rsidRPr="000274FB">
        <w:rPr>
          <w:rFonts w:ascii="TradeGothic" w:hAnsi="TradeGothic"/>
        </w:rPr>
        <w:instrText xml:space="preserve"> FORMCHECKBOX </w:instrText>
      </w:r>
      <w:r w:rsidR="009F6E06">
        <w:rPr>
          <w:rFonts w:ascii="TradeGothic" w:hAnsi="TradeGothic"/>
        </w:rPr>
      </w:r>
      <w:r w:rsidR="009F6E06">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Capabilities of Product</w:t>
      </w:r>
    </w:p>
    <w:p w:rsidR="002319F4" w:rsidRPr="000274FB" w:rsidRDefault="002319F4" w:rsidP="00344CD2">
      <w:pPr>
        <w:ind w:right="180" w:firstLine="720"/>
        <w:rPr>
          <w:rFonts w:ascii="TradeGothic" w:hAnsi="TradeGothic"/>
        </w:rPr>
      </w:pPr>
      <w:r w:rsidRPr="000274FB">
        <w:rPr>
          <w:rFonts w:ascii="TradeGothic" w:hAnsi="TradeGothic"/>
        </w:rPr>
        <w:fldChar w:fldCharType="begin">
          <w:ffData>
            <w:name w:val="Check1"/>
            <w:enabled/>
            <w:calcOnExit w:val="0"/>
            <w:checkBox>
              <w:sizeAuto/>
              <w:default w:val="0"/>
            </w:checkBox>
          </w:ffData>
        </w:fldChar>
      </w:r>
      <w:r w:rsidRPr="000274FB">
        <w:rPr>
          <w:rFonts w:ascii="TradeGothic" w:hAnsi="TradeGothic"/>
        </w:rPr>
        <w:instrText xml:space="preserve"> FORMCHECKBOX </w:instrText>
      </w:r>
      <w:r w:rsidR="009F6E06">
        <w:rPr>
          <w:rFonts w:ascii="TradeGothic" w:hAnsi="TradeGothic"/>
        </w:rPr>
      </w:r>
      <w:r w:rsidR="009F6E06">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Adaptability of Product</w:t>
      </w:r>
    </w:p>
    <w:p w:rsidR="002319F4" w:rsidRPr="000274FB" w:rsidRDefault="002319F4" w:rsidP="00344CD2">
      <w:pPr>
        <w:ind w:right="180" w:firstLine="720"/>
        <w:rPr>
          <w:rFonts w:ascii="TradeGothic" w:hAnsi="TradeGothic"/>
        </w:rPr>
      </w:pPr>
      <w:r w:rsidRPr="000274FB">
        <w:rPr>
          <w:rFonts w:ascii="TradeGothic" w:hAnsi="TradeGothic"/>
        </w:rPr>
        <w:fldChar w:fldCharType="begin">
          <w:ffData>
            <w:name w:val="Check1"/>
            <w:enabled/>
            <w:calcOnExit w:val="0"/>
            <w:checkBox>
              <w:sizeAuto/>
              <w:default w:val="0"/>
            </w:checkBox>
          </w:ffData>
        </w:fldChar>
      </w:r>
      <w:r w:rsidRPr="000274FB">
        <w:rPr>
          <w:rFonts w:ascii="TradeGothic" w:hAnsi="TradeGothic"/>
        </w:rPr>
        <w:instrText xml:space="preserve"> FORMCHECKBOX </w:instrText>
      </w:r>
      <w:r w:rsidR="009F6E06">
        <w:rPr>
          <w:rFonts w:ascii="TradeGothic" w:hAnsi="TradeGothic"/>
        </w:rPr>
      </w:r>
      <w:r w:rsidR="009F6E06">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Validation of Vendor to Meet Needs</w:t>
      </w:r>
    </w:p>
    <w:p w:rsidR="002319F4" w:rsidRPr="000274FB" w:rsidRDefault="002319F4" w:rsidP="00344CD2">
      <w:pPr>
        <w:ind w:right="180" w:firstLine="720"/>
        <w:rPr>
          <w:rFonts w:ascii="TradeGothic" w:hAnsi="TradeGothic"/>
        </w:rPr>
      </w:pPr>
      <w:r w:rsidRPr="000274FB">
        <w:rPr>
          <w:rFonts w:ascii="TradeGothic" w:hAnsi="TradeGothic"/>
        </w:rPr>
        <w:fldChar w:fldCharType="begin">
          <w:ffData>
            <w:name w:val="Check1"/>
            <w:enabled/>
            <w:calcOnExit w:val="0"/>
            <w:checkBox>
              <w:sizeAuto/>
              <w:default w:val="0"/>
            </w:checkBox>
          </w:ffData>
        </w:fldChar>
      </w:r>
      <w:r w:rsidRPr="000274FB">
        <w:rPr>
          <w:rFonts w:ascii="TradeGothic" w:hAnsi="TradeGothic"/>
        </w:rPr>
        <w:instrText xml:space="preserve"> FORMCHECKBOX </w:instrText>
      </w:r>
      <w:r w:rsidR="009F6E06">
        <w:rPr>
          <w:rFonts w:ascii="TradeGothic" w:hAnsi="TradeGothic"/>
        </w:rPr>
      </w:r>
      <w:r w:rsidR="009F6E06">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TCO and ROI in using Vendor products</w:t>
      </w:r>
    </w:p>
    <w:p w:rsidR="002319F4" w:rsidRPr="000274FB" w:rsidRDefault="002319F4" w:rsidP="00344CD2">
      <w:pPr>
        <w:ind w:right="180"/>
        <w:rPr>
          <w:rFonts w:ascii="TradeGothic" w:hAnsi="TradeGothic"/>
          <w:b/>
          <w:u w:val="single"/>
        </w:rPr>
      </w:pPr>
    </w:p>
    <w:p w:rsidR="002319F4" w:rsidRPr="000274FB" w:rsidRDefault="002319F4" w:rsidP="00344CD2">
      <w:pPr>
        <w:ind w:right="180"/>
        <w:rPr>
          <w:rFonts w:ascii="TradeGothic" w:hAnsi="TradeGothic"/>
        </w:rPr>
      </w:pPr>
      <w:r w:rsidRPr="000274FB">
        <w:rPr>
          <w:rFonts w:ascii="TradeGothic" w:hAnsi="TradeGothic"/>
        </w:rPr>
        <w:t xml:space="preserve">Please </w:t>
      </w:r>
      <w:r w:rsidR="002263AA" w:rsidRPr="000274FB">
        <w:rPr>
          <w:rFonts w:ascii="TradeGothic" w:hAnsi="TradeGothic"/>
        </w:rPr>
        <w:t xml:space="preserve">explain </w:t>
      </w:r>
      <w:r w:rsidR="00DB1BFF">
        <w:rPr>
          <w:rFonts w:ascii="TradeGothic" w:hAnsi="TradeGothic"/>
        </w:rPr>
        <w:t>how you are changing the selected check boxes of aspects of the innovation</w:t>
      </w:r>
      <w:r w:rsidRPr="000274FB">
        <w:rPr>
          <w:rFonts w:ascii="TradeGothic" w:hAnsi="TradeGothic"/>
        </w:rPr>
        <w:t xml:space="preserve">. </w:t>
      </w:r>
      <w:r w:rsidRPr="000274FB">
        <w:rPr>
          <w:rFonts w:ascii="TradeGothic" w:hAnsi="TradeGothic"/>
        </w:rPr>
        <w:fldChar w:fldCharType="begin">
          <w:ffData>
            <w:name w:val="Text19"/>
            <w:enabled/>
            <w:calcOnExit w:val="0"/>
            <w:textInput/>
          </w:ffData>
        </w:fldChar>
      </w:r>
      <w:r w:rsidRPr="000274FB">
        <w:rPr>
          <w:rFonts w:ascii="TradeGothic" w:hAnsi="TradeGothic"/>
        </w:rPr>
        <w:instrText xml:space="preserve"> FORMTEXT </w:instrText>
      </w:r>
      <w:r w:rsidRPr="000274FB">
        <w:rPr>
          <w:rFonts w:ascii="TradeGothic" w:hAnsi="TradeGothic"/>
        </w:rPr>
      </w:r>
      <w:r w:rsidRPr="000274FB">
        <w:rPr>
          <w:rFonts w:ascii="TradeGothic" w:hAnsi="TradeGothic"/>
        </w:rPr>
        <w:fldChar w:fldCharType="separate"/>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rPr>
        <w:fldChar w:fldCharType="end"/>
      </w:r>
      <w:r w:rsidRPr="000274FB">
        <w:rPr>
          <w:rFonts w:ascii="TradeGothic" w:hAnsi="TradeGothic"/>
        </w:rPr>
        <w:t xml:space="preserve"> </w:t>
      </w:r>
    </w:p>
    <w:p w:rsidR="00DA790B" w:rsidRDefault="002319F4" w:rsidP="00344CD2">
      <w:pPr>
        <w:ind w:right="180"/>
        <w:rPr>
          <w:rFonts w:ascii="TradeGothic" w:hAnsi="TradeGothic"/>
          <w:b/>
          <w:u w:val="single"/>
        </w:rPr>
      </w:pPr>
      <w:r w:rsidRPr="000274FB">
        <w:rPr>
          <w:rFonts w:ascii="TradeGothic" w:hAnsi="TradeGothic"/>
          <w:b/>
          <w:u w:val="single"/>
        </w:rPr>
        <w:t xml:space="preserve"> </w:t>
      </w:r>
    </w:p>
    <w:p w:rsidR="002319F4" w:rsidRPr="000274FB" w:rsidRDefault="002319F4" w:rsidP="00344CD2">
      <w:pPr>
        <w:ind w:right="180"/>
        <w:rPr>
          <w:rFonts w:ascii="TradeGothic" w:hAnsi="TradeGothic"/>
        </w:rPr>
      </w:pPr>
      <w:r w:rsidRPr="000274FB">
        <w:rPr>
          <w:rFonts w:ascii="TradeGothic" w:hAnsi="TradeGothic"/>
        </w:rPr>
        <w:t xml:space="preserve">Please detail the impacts </w:t>
      </w:r>
      <w:r w:rsidR="002263AA" w:rsidRPr="000274FB">
        <w:rPr>
          <w:rFonts w:ascii="TradeGothic" w:hAnsi="TradeGothic"/>
        </w:rPr>
        <w:t xml:space="preserve">and benefits </w:t>
      </w:r>
      <w:r w:rsidRPr="000274FB">
        <w:rPr>
          <w:rFonts w:ascii="TradeGothic" w:hAnsi="TradeGothic"/>
        </w:rPr>
        <w:t xml:space="preserve">of the </w:t>
      </w:r>
      <w:r w:rsidR="00EA0F9C">
        <w:rPr>
          <w:rFonts w:ascii="TradeGothic" w:hAnsi="TradeGothic"/>
        </w:rPr>
        <w:t>digital</w:t>
      </w:r>
      <w:r w:rsidR="00DB1BFF">
        <w:rPr>
          <w:rFonts w:ascii="TradeGothic" w:hAnsi="TradeGothic"/>
        </w:rPr>
        <w:t xml:space="preserve"> innovation </w:t>
      </w:r>
      <w:r w:rsidR="002263AA" w:rsidRPr="000274FB">
        <w:rPr>
          <w:rFonts w:ascii="TradeGothic" w:hAnsi="TradeGothic"/>
        </w:rPr>
        <w:t>to the organization</w:t>
      </w:r>
      <w:r w:rsidRPr="000274FB">
        <w:rPr>
          <w:rFonts w:ascii="TradeGothic" w:hAnsi="TradeGothic"/>
        </w:rPr>
        <w:t xml:space="preserve">.  </w:t>
      </w:r>
      <w:r w:rsidRPr="000274FB">
        <w:rPr>
          <w:rFonts w:ascii="TradeGothic" w:hAnsi="TradeGothic"/>
        </w:rPr>
        <w:fldChar w:fldCharType="begin">
          <w:ffData>
            <w:name w:val="Text19"/>
            <w:enabled/>
            <w:calcOnExit w:val="0"/>
            <w:textInput/>
          </w:ffData>
        </w:fldChar>
      </w:r>
      <w:r w:rsidRPr="000274FB">
        <w:rPr>
          <w:rFonts w:ascii="TradeGothic" w:hAnsi="TradeGothic"/>
        </w:rPr>
        <w:instrText xml:space="preserve"> FORMTEXT </w:instrText>
      </w:r>
      <w:r w:rsidRPr="000274FB">
        <w:rPr>
          <w:rFonts w:ascii="TradeGothic" w:hAnsi="TradeGothic"/>
        </w:rPr>
      </w:r>
      <w:r w:rsidRPr="000274FB">
        <w:rPr>
          <w:rFonts w:ascii="TradeGothic" w:hAnsi="TradeGothic"/>
        </w:rPr>
        <w:fldChar w:fldCharType="separate"/>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rPr>
        <w:fldChar w:fldCharType="end"/>
      </w:r>
    </w:p>
    <w:p w:rsidR="002319F4" w:rsidRPr="000274FB" w:rsidRDefault="002319F4" w:rsidP="00344CD2">
      <w:pPr>
        <w:ind w:right="180"/>
        <w:rPr>
          <w:rFonts w:ascii="TradeGothic" w:hAnsi="TradeGothic"/>
          <w:b/>
          <w:u w:val="single"/>
        </w:rPr>
      </w:pPr>
    </w:p>
    <w:p w:rsidR="002319F4" w:rsidRPr="000274FB" w:rsidRDefault="002319F4" w:rsidP="00344CD2">
      <w:pPr>
        <w:ind w:right="180"/>
        <w:rPr>
          <w:rFonts w:ascii="TradeGothic" w:hAnsi="TradeGothic"/>
        </w:rPr>
      </w:pPr>
      <w:r w:rsidRPr="000274FB">
        <w:rPr>
          <w:rFonts w:ascii="TradeGothic" w:hAnsi="TradeGothic"/>
        </w:rPr>
        <w:t xml:space="preserve">Which areas of the organization </w:t>
      </w:r>
      <w:r w:rsidR="00DB1BFF">
        <w:rPr>
          <w:rFonts w:ascii="TradeGothic" w:hAnsi="TradeGothic"/>
        </w:rPr>
        <w:t xml:space="preserve">could benefit the most </w:t>
      </w:r>
      <w:r w:rsidRPr="000274FB">
        <w:rPr>
          <w:rFonts w:ascii="TradeGothic" w:hAnsi="TradeGothic"/>
        </w:rPr>
        <w:t xml:space="preserve">from the </w:t>
      </w:r>
      <w:r w:rsidR="00DB1BFF">
        <w:rPr>
          <w:rFonts w:ascii="TradeGothic" w:hAnsi="TradeGothic"/>
        </w:rPr>
        <w:t>innovation</w:t>
      </w:r>
      <w:r w:rsidRPr="000274FB">
        <w:rPr>
          <w:rFonts w:ascii="TradeGothic" w:hAnsi="TradeGothic"/>
        </w:rPr>
        <w:t xml:space="preserve">? </w:t>
      </w:r>
      <w:r w:rsidRPr="000274FB">
        <w:rPr>
          <w:rFonts w:ascii="TradeGothic" w:hAnsi="TradeGothic"/>
        </w:rPr>
        <w:fldChar w:fldCharType="begin">
          <w:ffData>
            <w:name w:val="Text19"/>
            <w:enabled/>
            <w:calcOnExit w:val="0"/>
            <w:textInput/>
          </w:ffData>
        </w:fldChar>
      </w:r>
      <w:r w:rsidRPr="000274FB">
        <w:rPr>
          <w:rFonts w:ascii="TradeGothic" w:hAnsi="TradeGothic"/>
        </w:rPr>
        <w:instrText xml:space="preserve"> FORMTEXT </w:instrText>
      </w:r>
      <w:r w:rsidRPr="000274FB">
        <w:rPr>
          <w:rFonts w:ascii="TradeGothic" w:hAnsi="TradeGothic"/>
        </w:rPr>
      </w:r>
      <w:r w:rsidRPr="000274FB">
        <w:rPr>
          <w:rFonts w:ascii="TradeGothic" w:hAnsi="TradeGothic"/>
        </w:rPr>
        <w:fldChar w:fldCharType="separate"/>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rPr>
        <w:fldChar w:fldCharType="end"/>
      </w:r>
    </w:p>
    <w:p w:rsidR="002319F4" w:rsidRPr="000274FB" w:rsidRDefault="002319F4" w:rsidP="00344CD2">
      <w:pPr>
        <w:ind w:right="180"/>
        <w:rPr>
          <w:rFonts w:ascii="TradeGothic" w:hAnsi="TradeGothic"/>
          <w:b/>
          <w:u w:val="single"/>
        </w:rPr>
      </w:pPr>
    </w:p>
    <w:p w:rsidR="002319F4" w:rsidRPr="000274FB" w:rsidRDefault="002319F4" w:rsidP="00344CD2">
      <w:pPr>
        <w:ind w:right="180"/>
        <w:rPr>
          <w:rFonts w:ascii="TradeGothic" w:hAnsi="TradeGothic"/>
        </w:rPr>
      </w:pPr>
      <w:r w:rsidRPr="000274FB">
        <w:rPr>
          <w:rFonts w:ascii="TradeGothic" w:hAnsi="TradeGothic"/>
        </w:rPr>
        <w:t xml:space="preserve">What did this initiative accomplish? How did you measure the value of the initiative?  </w:t>
      </w:r>
      <w:r w:rsidRPr="000274FB">
        <w:rPr>
          <w:rFonts w:ascii="TradeGothic" w:hAnsi="TradeGothic"/>
        </w:rPr>
        <w:fldChar w:fldCharType="begin">
          <w:ffData>
            <w:name w:val="Text19"/>
            <w:enabled/>
            <w:calcOnExit w:val="0"/>
            <w:textInput/>
          </w:ffData>
        </w:fldChar>
      </w:r>
      <w:r w:rsidRPr="000274FB">
        <w:rPr>
          <w:rFonts w:ascii="TradeGothic" w:hAnsi="TradeGothic"/>
        </w:rPr>
        <w:instrText xml:space="preserve"> FORMTEXT </w:instrText>
      </w:r>
      <w:r w:rsidRPr="000274FB">
        <w:rPr>
          <w:rFonts w:ascii="TradeGothic" w:hAnsi="TradeGothic"/>
        </w:rPr>
      </w:r>
      <w:r w:rsidRPr="000274FB">
        <w:rPr>
          <w:rFonts w:ascii="TradeGothic" w:hAnsi="TradeGothic"/>
        </w:rPr>
        <w:fldChar w:fldCharType="separate"/>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rPr>
        <w:fldChar w:fldCharType="end"/>
      </w:r>
    </w:p>
    <w:p w:rsidR="002319F4" w:rsidRPr="000274FB" w:rsidRDefault="002319F4" w:rsidP="00344CD2">
      <w:pPr>
        <w:ind w:right="180"/>
        <w:rPr>
          <w:rFonts w:ascii="TradeGothic" w:hAnsi="TradeGothic"/>
          <w:sz w:val="18"/>
          <w:szCs w:val="18"/>
        </w:rPr>
      </w:pPr>
    </w:p>
    <w:p w:rsidR="00C8450B" w:rsidRPr="000274FB" w:rsidRDefault="002319F4" w:rsidP="00344CD2">
      <w:pPr>
        <w:ind w:right="180"/>
        <w:rPr>
          <w:rFonts w:ascii="TradeGothic" w:hAnsi="TradeGothic"/>
        </w:rPr>
      </w:pPr>
      <w:r w:rsidRPr="000274FB">
        <w:rPr>
          <w:rFonts w:ascii="TradeGothic" w:hAnsi="TradeGothic"/>
        </w:rPr>
        <w:t xml:space="preserve">Please provide us with any other information you think will help us to evaluate your submission. </w:t>
      </w:r>
      <w:r w:rsidRPr="000274FB">
        <w:rPr>
          <w:rFonts w:ascii="TradeGothic" w:hAnsi="TradeGothic"/>
        </w:rPr>
        <w:fldChar w:fldCharType="begin">
          <w:ffData>
            <w:name w:val="Text19"/>
            <w:enabled/>
            <w:calcOnExit w:val="0"/>
            <w:textInput/>
          </w:ffData>
        </w:fldChar>
      </w:r>
      <w:r w:rsidRPr="000274FB">
        <w:rPr>
          <w:rFonts w:ascii="TradeGothic" w:hAnsi="TradeGothic"/>
        </w:rPr>
        <w:instrText xml:space="preserve"> FORMTEXT </w:instrText>
      </w:r>
      <w:r w:rsidRPr="000274FB">
        <w:rPr>
          <w:rFonts w:ascii="TradeGothic" w:hAnsi="TradeGothic"/>
        </w:rPr>
      </w:r>
      <w:r w:rsidRPr="000274FB">
        <w:rPr>
          <w:rFonts w:ascii="TradeGothic" w:hAnsi="TradeGothic"/>
        </w:rPr>
        <w:fldChar w:fldCharType="separate"/>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rPr>
        <w:fldChar w:fldCharType="end"/>
      </w:r>
    </w:p>
    <w:p w:rsidR="004475D9" w:rsidRPr="000274FB" w:rsidRDefault="00E257F4" w:rsidP="00344CD2">
      <w:pPr>
        <w:ind w:right="180"/>
        <w:rPr>
          <w:rFonts w:ascii="TradeGothic" w:hAnsi="TradeGothic"/>
          <w:sz w:val="18"/>
          <w:szCs w:val="18"/>
        </w:rPr>
      </w:pPr>
      <w:r>
        <w:rPr>
          <w:rFonts w:ascii="TradeGothic" w:hAnsi="TradeGothic"/>
          <w:noProof/>
        </w:rPr>
        <mc:AlternateContent>
          <mc:Choice Requires="wpg">
            <w:drawing>
              <wp:anchor distT="0" distB="0" distL="114300" distR="114300" simplePos="0" relativeHeight="251659264" behindDoc="0" locked="1" layoutInCell="1" allowOverlap="1" wp14:anchorId="49890A42" wp14:editId="2D8480E3">
                <wp:simplePos x="0" y="0"/>
                <wp:positionH relativeFrom="column">
                  <wp:posOffset>-411480</wp:posOffset>
                </wp:positionH>
                <wp:positionV relativeFrom="paragraph">
                  <wp:posOffset>214630</wp:posOffset>
                </wp:positionV>
                <wp:extent cx="6469380" cy="342900"/>
                <wp:effectExtent l="0" t="0" r="0" b="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9380" cy="342900"/>
                          <a:chOff x="1140" y="11520"/>
                          <a:chExt cx="10188" cy="540"/>
                        </a:xfrm>
                      </wpg:grpSpPr>
                      <wps:wsp>
                        <wps:cNvPr id="4" name="Rectangle 11"/>
                        <wps:cNvSpPr>
                          <a:spLocks noChangeArrowheads="1"/>
                        </wps:cNvSpPr>
                        <wps:spPr bwMode="auto">
                          <a:xfrm>
                            <a:off x="1140" y="11520"/>
                            <a:ext cx="10188" cy="440"/>
                          </a:xfrm>
                          <a:prstGeom prst="rect">
                            <a:avLst/>
                          </a:prstGeom>
                          <a:solidFill>
                            <a:srgbClr val="2B509A"/>
                          </a:solidFill>
                          <a:ln>
                            <a:noFill/>
                          </a:ln>
                          <a:extLst>
                            <a:ext uri="{91240B29-F687-4F45-9708-019B960494DF}">
                              <a14:hiddenLine xmlns:a14="http://schemas.microsoft.com/office/drawing/2010/main" w="9525">
                                <a:solidFill>
                                  <a:srgbClr val="6F94DE"/>
                                </a:solidFill>
                                <a:miter lim="800000"/>
                                <a:headEnd/>
                                <a:tailEnd/>
                              </a14:hiddenLine>
                            </a:ext>
                          </a:extLst>
                        </wps:spPr>
                        <wps:bodyPr rot="0" vert="horz" wrap="square" lIns="91440" tIns="45720" rIns="91440" bIns="45720" anchor="t" anchorCtr="0" upright="1">
                          <a:noAutofit/>
                        </wps:bodyPr>
                      </wps:wsp>
                      <wps:wsp>
                        <wps:cNvPr id="5" name="Text Box 12"/>
                        <wps:cNvSpPr txBox="1">
                          <a:spLocks noChangeArrowheads="1"/>
                        </wps:cNvSpPr>
                        <wps:spPr bwMode="auto">
                          <a:xfrm>
                            <a:off x="1500" y="11520"/>
                            <a:ext cx="936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15C" w:rsidRPr="007E12F8" w:rsidRDefault="005D015C" w:rsidP="002319F4">
                              <w:pPr>
                                <w:rPr>
                                  <w:b/>
                                  <w:color w:val="FFFFFF"/>
                                </w:rPr>
                              </w:pPr>
                              <w:r w:rsidRPr="007E12F8">
                                <w:rPr>
                                  <w:b/>
                                  <w:color w:val="FFFFFF"/>
                                </w:rPr>
                                <w:t xml:space="preserve">Section </w:t>
                              </w:r>
                              <w:r>
                                <w:rPr>
                                  <w:b/>
                                  <w:color w:val="FFFFFF"/>
                                </w:rPr>
                                <w:t>3 – Information about Nominator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90A42" id="Group 10" o:spid="_x0000_s1030" style="position:absolute;margin-left:-32.4pt;margin-top:16.9pt;width:509.4pt;height:27pt;z-index:251659264" coordorigin="1140,11520" coordsize="1018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">
                <v:rect id="Rectangle 11" o:spid="_x0000_s1031" style="position:absolute;left:1140;top:11520;width:10188;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" fillcolor="#2b509a" stroked="f" strokecolor="#6f94de"/>
                <v:shape id="Text Box 12" o:spid="_x0000_s1032" type="#_x0000_t202" style="position:absolute;left:1500;top:11520;width:9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14:paraId="5F563729" w14:textId="77777777" w:rsidR="005D015C" w:rsidRPr="007E12F8" w:rsidRDefault="005D015C" w:rsidP="002319F4">
                        <w:pPr>
                          <w:rPr>
                            <w:b/>
                            <w:color w:val="FFFFFF"/>
                          </w:rPr>
                        </w:pPr>
                        <w:r w:rsidRPr="007E12F8">
                          <w:rPr>
                            <w:b/>
                            <w:color w:val="FFFFFF"/>
                          </w:rPr>
                          <w:t xml:space="preserve">Section </w:t>
                        </w:r>
                        <w:r>
                          <w:rPr>
                            <w:b/>
                            <w:color w:val="FFFFFF"/>
                          </w:rPr>
                          <w:t>3 – Information about Nominator</w:t>
                        </w:r>
                      </w:p>
                    </w:txbxContent>
                  </v:textbox>
                </v:shape>
                <w10:anchorlock/>
              </v:group>
            </w:pict>
          </mc:Fallback>
        </mc:AlternateContent>
      </w:r>
    </w:p>
    <w:p w:rsidR="002319F4" w:rsidRPr="000274FB" w:rsidRDefault="002319F4" w:rsidP="00344CD2">
      <w:pPr>
        <w:ind w:right="180"/>
        <w:rPr>
          <w:rFonts w:ascii="TradeGothic" w:hAnsi="TradeGothic"/>
          <w:b/>
          <w:sz w:val="18"/>
          <w:szCs w:val="18"/>
        </w:rPr>
      </w:pPr>
    </w:p>
    <w:p w:rsidR="002319F4" w:rsidRPr="000274FB" w:rsidRDefault="002319F4" w:rsidP="00344CD2">
      <w:pPr>
        <w:ind w:left="720" w:right="180"/>
        <w:rPr>
          <w:rFonts w:ascii="TradeGothic" w:hAnsi="TradeGothic"/>
          <w:b/>
          <w:sz w:val="18"/>
          <w:szCs w:val="18"/>
        </w:rPr>
      </w:pPr>
    </w:p>
    <w:p w:rsidR="002319F4" w:rsidRPr="000274FB" w:rsidRDefault="002319F4" w:rsidP="00344CD2">
      <w:pPr>
        <w:ind w:right="180"/>
        <w:rPr>
          <w:rFonts w:ascii="TradeGothic" w:hAnsi="TradeGothic"/>
          <w:b/>
          <w:sz w:val="18"/>
          <w:szCs w:val="18"/>
        </w:rPr>
      </w:pPr>
    </w:p>
    <w:p w:rsidR="002319F4" w:rsidRPr="000274FB" w:rsidRDefault="002319F4" w:rsidP="00344CD2">
      <w:pPr>
        <w:ind w:left="720" w:right="180"/>
        <w:rPr>
          <w:rFonts w:ascii="TradeGothic" w:hAnsi="TradeGothic"/>
          <w:b/>
          <w:sz w:val="18"/>
          <w:szCs w:val="18"/>
          <w:u w:val="single"/>
        </w:rPr>
      </w:pPr>
    </w:p>
    <w:p w:rsidR="002319F4" w:rsidRPr="000274FB" w:rsidRDefault="002319F4" w:rsidP="00344CD2">
      <w:pPr>
        <w:ind w:right="180"/>
        <w:rPr>
          <w:rFonts w:ascii="TradeGothic" w:hAnsi="TradeGothic"/>
          <w:szCs w:val="18"/>
        </w:rPr>
      </w:pPr>
      <w:r w:rsidRPr="000274FB">
        <w:rPr>
          <w:rFonts w:ascii="TradeGothic" w:hAnsi="TradeGothic"/>
          <w:szCs w:val="18"/>
        </w:rPr>
        <w:t xml:space="preserve">Name: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rsidR="002319F4" w:rsidRPr="000274FB" w:rsidRDefault="002319F4" w:rsidP="00344CD2">
      <w:pPr>
        <w:ind w:right="180"/>
        <w:rPr>
          <w:rFonts w:ascii="TradeGothic" w:hAnsi="TradeGothic"/>
          <w:szCs w:val="18"/>
        </w:rPr>
      </w:pPr>
    </w:p>
    <w:p w:rsidR="002319F4" w:rsidRPr="000274FB" w:rsidRDefault="002319F4" w:rsidP="00344CD2">
      <w:pPr>
        <w:ind w:right="180"/>
        <w:rPr>
          <w:rFonts w:ascii="TradeGothic" w:hAnsi="TradeGothic"/>
          <w:szCs w:val="18"/>
        </w:rPr>
      </w:pPr>
      <w:r w:rsidRPr="000274FB">
        <w:rPr>
          <w:rFonts w:ascii="TradeGothic" w:hAnsi="TradeGothic"/>
          <w:szCs w:val="18"/>
        </w:rPr>
        <w:t xml:space="preserve">Title: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rsidR="002319F4" w:rsidRPr="000274FB" w:rsidRDefault="002319F4" w:rsidP="00344CD2">
      <w:pPr>
        <w:ind w:left="720" w:right="180"/>
        <w:rPr>
          <w:rFonts w:ascii="TradeGothic" w:hAnsi="TradeGothic"/>
          <w:szCs w:val="18"/>
        </w:rPr>
      </w:pPr>
    </w:p>
    <w:p w:rsidR="002319F4" w:rsidRPr="000274FB" w:rsidRDefault="002319F4" w:rsidP="00344CD2">
      <w:pPr>
        <w:ind w:right="180"/>
        <w:rPr>
          <w:rFonts w:ascii="TradeGothic" w:hAnsi="TradeGothic"/>
          <w:szCs w:val="18"/>
        </w:rPr>
      </w:pPr>
      <w:r w:rsidRPr="000274FB">
        <w:rPr>
          <w:rFonts w:ascii="TradeGothic" w:hAnsi="TradeGothic"/>
          <w:szCs w:val="18"/>
        </w:rPr>
        <w:t xml:space="preserve">Company Name: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rsidR="002319F4" w:rsidRPr="000274FB" w:rsidRDefault="002319F4" w:rsidP="00344CD2">
      <w:pPr>
        <w:ind w:left="720" w:right="180"/>
        <w:rPr>
          <w:rFonts w:ascii="TradeGothic" w:hAnsi="TradeGothic"/>
          <w:szCs w:val="18"/>
        </w:rPr>
      </w:pPr>
    </w:p>
    <w:p w:rsidR="002319F4" w:rsidRPr="000274FB" w:rsidRDefault="002319F4" w:rsidP="00344CD2">
      <w:pPr>
        <w:ind w:right="180"/>
        <w:rPr>
          <w:rFonts w:ascii="TradeGothic" w:hAnsi="TradeGothic"/>
          <w:szCs w:val="18"/>
        </w:rPr>
      </w:pPr>
      <w:r w:rsidRPr="000274FB">
        <w:rPr>
          <w:rFonts w:ascii="TradeGothic" w:hAnsi="TradeGothic"/>
          <w:szCs w:val="18"/>
        </w:rPr>
        <w:t xml:space="preserve">Reason for Nomination: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rsidR="002319F4" w:rsidRPr="000274FB" w:rsidRDefault="002319F4" w:rsidP="00344CD2">
      <w:pPr>
        <w:ind w:right="180"/>
        <w:rPr>
          <w:rFonts w:ascii="TradeGothic" w:hAnsi="TradeGothic"/>
          <w:szCs w:val="18"/>
        </w:rPr>
      </w:pPr>
    </w:p>
    <w:p w:rsidR="002319F4" w:rsidRPr="000274FB" w:rsidRDefault="002319F4" w:rsidP="00344CD2">
      <w:pPr>
        <w:ind w:right="180"/>
        <w:rPr>
          <w:rFonts w:ascii="TradeGothic" w:hAnsi="TradeGothic"/>
          <w:szCs w:val="18"/>
        </w:rPr>
      </w:pPr>
      <w:r w:rsidRPr="000274FB">
        <w:rPr>
          <w:rFonts w:ascii="TradeGothic" w:hAnsi="TradeGothic"/>
          <w:szCs w:val="18"/>
        </w:rPr>
        <w:t>Contact Information:</w:t>
      </w:r>
    </w:p>
    <w:p w:rsidR="002319F4" w:rsidRPr="000274FB" w:rsidRDefault="002319F4" w:rsidP="00344CD2">
      <w:pPr>
        <w:ind w:left="720" w:right="180"/>
        <w:rPr>
          <w:rFonts w:ascii="TradeGothic" w:hAnsi="TradeGothic"/>
          <w:szCs w:val="18"/>
        </w:rPr>
      </w:pPr>
      <w:r w:rsidRPr="000274FB">
        <w:rPr>
          <w:rFonts w:ascii="TradeGothic" w:hAnsi="TradeGothic"/>
          <w:szCs w:val="18"/>
        </w:rPr>
        <w:t xml:space="preserve">Phone Numbers: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rsidR="002319F4" w:rsidRPr="000274FB" w:rsidRDefault="002319F4" w:rsidP="00344CD2">
      <w:pPr>
        <w:ind w:left="720" w:right="180"/>
        <w:rPr>
          <w:rFonts w:ascii="TradeGothic" w:hAnsi="TradeGothic"/>
          <w:szCs w:val="18"/>
        </w:rPr>
      </w:pPr>
      <w:r w:rsidRPr="000274FB">
        <w:rPr>
          <w:rFonts w:ascii="TradeGothic" w:hAnsi="TradeGothic"/>
          <w:szCs w:val="18"/>
        </w:rPr>
        <w:t xml:space="preserve">E-mail Address: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rsidR="00CF46CB" w:rsidRPr="000274FB" w:rsidRDefault="002319F4" w:rsidP="00344CD2">
      <w:pPr>
        <w:ind w:left="720" w:right="180"/>
        <w:rPr>
          <w:rFonts w:ascii="TradeGothic" w:hAnsi="TradeGothic"/>
          <w:szCs w:val="18"/>
        </w:rPr>
      </w:pPr>
      <w:r w:rsidRPr="000274FB">
        <w:rPr>
          <w:rFonts w:ascii="TradeGothic" w:hAnsi="TradeGothic"/>
          <w:szCs w:val="18"/>
        </w:rPr>
        <w:t xml:space="preserve">Business Mailing Address: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rsidR="00CF46CB" w:rsidRPr="000274FB" w:rsidRDefault="002319F4" w:rsidP="00344CD2">
      <w:pPr>
        <w:ind w:left="720" w:right="180"/>
        <w:rPr>
          <w:rFonts w:ascii="TradeGothic" w:hAnsi="TradeGothic"/>
          <w:szCs w:val="18"/>
        </w:rPr>
      </w:pPr>
      <w:r w:rsidRPr="000274FB">
        <w:rPr>
          <w:rFonts w:ascii="TradeGothic" w:hAnsi="TradeGothic"/>
          <w:szCs w:val="18"/>
        </w:rPr>
        <w:t xml:space="preserve">City: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rsidR="00CF46CB" w:rsidRPr="000274FB" w:rsidRDefault="002319F4" w:rsidP="00344CD2">
      <w:pPr>
        <w:ind w:left="720" w:right="180"/>
        <w:rPr>
          <w:rFonts w:ascii="TradeGothic" w:hAnsi="TradeGothic"/>
          <w:szCs w:val="18"/>
        </w:rPr>
      </w:pPr>
      <w:r w:rsidRPr="000274FB">
        <w:rPr>
          <w:rFonts w:ascii="TradeGothic" w:hAnsi="TradeGothic"/>
          <w:szCs w:val="18"/>
        </w:rPr>
        <w:t xml:space="preserve">State: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rsidR="00ED284E" w:rsidRPr="000274FB" w:rsidRDefault="002319F4" w:rsidP="00344CD2">
      <w:pPr>
        <w:ind w:left="720" w:right="180"/>
        <w:rPr>
          <w:rFonts w:ascii="TradeGothic" w:hAnsi="TradeGothic"/>
        </w:rPr>
      </w:pPr>
      <w:r w:rsidRPr="000274FB">
        <w:rPr>
          <w:rFonts w:ascii="TradeGothic" w:hAnsi="TradeGothic"/>
          <w:szCs w:val="18"/>
        </w:rPr>
        <w:t xml:space="preserve">Country: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sectPr w:rsidR="00ED284E" w:rsidRPr="000274FB" w:rsidSect="0084586C">
      <w:headerReference w:type="default" r:id="rId14"/>
      <w:footerReference w:type="default" r:id="rId15"/>
      <w:pgSz w:w="12240" w:h="15840"/>
      <w:pgMar w:top="1440" w:right="810" w:bottom="630" w:left="180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E06" w:rsidRDefault="009F6E06" w:rsidP="00A02E1A">
      <w:r>
        <w:separator/>
      </w:r>
    </w:p>
  </w:endnote>
  <w:endnote w:type="continuationSeparator" w:id="0">
    <w:p w:rsidR="009F6E06" w:rsidRDefault="009F6E06" w:rsidP="00A0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adeGothic">
    <w:altName w:val="Calibri"/>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5C" w:rsidRPr="00EB7B13" w:rsidRDefault="005D015C" w:rsidP="00371429">
    <w:pPr>
      <w:pStyle w:val="Footer"/>
      <w:rPr>
        <w:sz w:val="18"/>
        <w:szCs w:val="18"/>
      </w:rPr>
    </w:pPr>
    <w:r w:rsidRPr="00EB7B13">
      <w:rPr>
        <w:sz w:val="18"/>
        <w:szCs w:val="18"/>
      </w:rPr>
      <w:t>© Ventana Research 20</w:t>
    </w:r>
    <w:r>
      <w:rPr>
        <w:sz w:val="18"/>
        <w:szCs w:val="18"/>
      </w:rPr>
      <w:t>1</w:t>
    </w:r>
    <w:r w:rsidR="007D4675">
      <w:rPr>
        <w:sz w:val="18"/>
        <w:szCs w:val="18"/>
        <w:lang w:val="en-US"/>
      </w:rPr>
      <w:t>7</w:t>
    </w:r>
    <w:r w:rsidRPr="00EB7B13">
      <w:rPr>
        <w:sz w:val="18"/>
        <w:szCs w:val="18"/>
      </w:rPr>
      <w:t xml:space="preserve"> </w:t>
    </w:r>
    <w:r w:rsidR="00EA0F9C">
      <w:rPr>
        <w:sz w:val="18"/>
        <w:szCs w:val="18"/>
        <w:lang w:val="en-US"/>
      </w:rPr>
      <w:t xml:space="preserve">Digital </w:t>
    </w:r>
    <w:r w:rsidR="007D4675">
      <w:rPr>
        <w:sz w:val="18"/>
        <w:szCs w:val="18"/>
        <w:lang w:val="en-US"/>
      </w:rPr>
      <w:t xml:space="preserve">Innovation </w:t>
    </w:r>
    <w:r w:rsidRPr="00EB7B13">
      <w:rPr>
        <w:sz w:val="18"/>
        <w:szCs w:val="18"/>
      </w:rPr>
      <w:t>Award</w:t>
    </w:r>
    <w:r w:rsidR="007D4675">
      <w:rPr>
        <w:sz w:val="18"/>
        <w:szCs w:val="18"/>
        <w:lang w:val="en-US"/>
      </w:rPr>
      <w:t xml:space="preserve">s  </w:t>
    </w:r>
    <w:r>
      <w:rPr>
        <w:sz w:val="18"/>
        <w:szCs w:val="18"/>
      </w:rPr>
      <w:tab/>
    </w:r>
    <w:r w:rsidRPr="00EB7B13">
      <w:rPr>
        <w:b/>
        <w:sz w:val="18"/>
        <w:szCs w:val="18"/>
      </w:rPr>
      <w:t>Confidential</w:t>
    </w:r>
  </w:p>
  <w:p w:rsidR="005D015C" w:rsidRDefault="005D0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E06" w:rsidRDefault="009F6E06" w:rsidP="00A02E1A">
      <w:r>
        <w:separator/>
      </w:r>
    </w:p>
  </w:footnote>
  <w:footnote w:type="continuationSeparator" w:id="0">
    <w:p w:rsidR="009F6E06" w:rsidRDefault="009F6E06" w:rsidP="00A02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5C" w:rsidRDefault="009F6E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in;margin-top:-35.65pt;width:144.75pt;height:72.45pt;z-index:251662336;mso-position-horizontal-relative:margin;mso-position-vertical-relative:text;mso-width-relative:page;mso-height-relative:page">
          <v:imagedata r:id="rId1" o:title="VentanaResearch_DigitalInnovationAwards_2017"/>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B6C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B4A62"/>
    <w:multiLevelType w:val="hybridMultilevel"/>
    <w:tmpl w:val="6D106A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3E5794"/>
    <w:multiLevelType w:val="multilevel"/>
    <w:tmpl w:val="3D2C50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D53F0"/>
    <w:multiLevelType w:val="hybridMultilevel"/>
    <w:tmpl w:val="2C2039F0"/>
    <w:lvl w:ilvl="0" w:tplc="535A00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E409C"/>
    <w:multiLevelType w:val="hybridMultilevel"/>
    <w:tmpl w:val="D3FC1DE0"/>
    <w:lvl w:ilvl="0" w:tplc="2DE06726">
      <w:start w:val="1"/>
      <w:numFmt w:val="bullet"/>
      <w:lvlText w:val=""/>
      <w:lvlJc w:val="left"/>
      <w:pPr>
        <w:tabs>
          <w:tab w:val="num" w:pos="720"/>
        </w:tabs>
        <w:ind w:left="936" w:hanging="9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08C8"/>
    <w:multiLevelType w:val="hybridMultilevel"/>
    <w:tmpl w:val="FE769DDA"/>
    <w:lvl w:ilvl="0" w:tplc="652E1D2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92EA6"/>
    <w:multiLevelType w:val="hybridMultilevel"/>
    <w:tmpl w:val="9E98C6B4"/>
    <w:lvl w:ilvl="0" w:tplc="3EE2C8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227E0"/>
    <w:multiLevelType w:val="multilevel"/>
    <w:tmpl w:val="C2E44FB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044"/>
        </w:tabs>
        <w:ind w:left="104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6090D51"/>
    <w:multiLevelType w:val="hybridMultilevel"/>
    <w:tmpl w:val="354C1838"/>
    <w:lvl w:ilvl="0" w:tplc="8758BB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E0507B"/>
    <w:multiLevelType w:val="multilevel"/>
    <w:tmpl w:val="B92091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5247F"/>
    <w:multiLevelType w:val="multilevel"/>
    <w:tmpl w:val="F4B8D4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B0254C8"/>
    <w:multiLevelType w:val="multilevel"/>
    <w:tmpl w:val="398044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2A4398"/>
    <w:multiLevelType w:val="hybridMultilevel"/>
    <w:tmpl w:val="B3CC0CF6"/>
    <w:lvl w:ilvl="0" w:tplc="8758BB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316981"/>
    <w:multiLevelType w:val="hybridMultilevel"/>
    <w:tmpl w:val="A6E8A828"/>
    <w:lvl w:ilvl="0" w:tplc="8758BB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8E33FD"/>
    <w:multiLevelType w:val="multilevel"/>
    <w:tmpl w:val="D3FC1DE0"/>
    <w:lvl w:ilvl="0">
      <w:start w:val="1"/>
      <w:numFmt w:val="bullet"/>
      <w:lvlText w:val=""/>
      <w:lvlJc w:val="left"/>
      <w:pPr>
        <w:tabs>
          <w:tab w:val="num" w:pos="720"/>
        </w:tabs>
        <w:ind w:left="936" w:hanging="93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7D5394"/>
    <w:multiLevelType w:val="hybridMultilevel"/>
    <w:tmpl w:val="1ADA6E70"/>
    <w:lvl w:ilvl="0" w:tplc="605CFF24">
      <w:start w:val="1"/>
      <w:numFmt w:val="bullet"/>
      <w:lvlText w:val=""/>
      <w:lvlJc w:val="left"/>
      <w:pPr>
        <w:tabs>
          <w:tab w:val="num" w:pos="2664"/>
        </w:tabs>
        <w:ind w:left="2592" w:hanging="288"/>
      </w:pPr>
      <w:rPr>
        <w:rFonts w:ascii="Symbol" w:hAnsi="Symbol" w:hint="default"/>
      </w:rPr>
    </w:lvl>
    <w:lvl w:ilvl="1" w:tplc="04090001">
      <w:start w:val="1"/>
      <w:numFmt w:val="bullet"/>
      <w:lvlText w:val=""/>
      <w:lvlJc w:val="left"/>
      <w:pPr>
        <w:tabs>
          <w:tab w:val="num" w:pos="3744"/>
        </w:tabs>
        <w:ind w:left="3744" w:hanging="360"/>
      </w:pPr>
      <w:rPr>
        <w:rFonts w:ascii="Symbol" w:hAnsi="Symbol"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cs="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cs="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16" w15:restartNumberingAfterBreak="0">
    <w:nsid w:val="274A696E"/>
    <w:multiLevelType w:val="hybridMultilevel"/>
    <w:tmpl w:val="BA3E7586"/>
    <w:lvl w:ilvl="0" w:tplc="8758BB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6D4BFE"/>
    <w:multiLevelType w:val="multilevel"/>
    <w:tmpl w:val="2C2039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4A6A27"/>
    <w:multiLevelType w:val="hybridMultilevel"/>
    <w:tmpl w:val="39804472"/>
    <w:lvl w:ilvl="0" w:tplc="9F68DD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015D83"/>
    <w:multiLevelType w:val="hybridMultilevel"/>
    <w:tmpl w:val="64B03E4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7324AD"/>
    <w:multiLevelType w:val="hybridMultilevel"/>
    <w:tmpl w:val="82C4FD52"/>
    <w:lvl w:ilvl="0" w:tplc="DF0C4868">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E17EA"/>
    <w:multiLevelType w:val="multilevel"/>
    <w:tmpl w:val="F13E89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A86C50"/>
    <w:multiLevelType w:val="multilevel"/>
    <w:tmpl w:val="82C4FD52"/>
    <w:lvl w:ilvl="0">
      <w:start w:val="1"/>
      <w:numFmt w:val="bullet"/>
      <w:lvlText w:val=""/>
      <w:lvlJc w:val="left"/>
      <w:pPr>
        <w:tabs>
          <w:tab w:val="num" w:pos="360"/>
        </w:tabs>
        <w:ind w:left="432" w:hanging="43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A8271F"/>
    <w:multiLevelType w:val="hybridMultilevel"/>
    <w:tmpl w:val="117C3304"/>
    <w:lvl w:ilvl="0" w:tplc="3EE2C8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374B85"/>
    <w:multiLevelType w:val="hybridMultilevel"/>
    <w:tmpl w:val="C7CA08D2"/>
    <w:lvl w:ilvl="0" w:tplc="8758BB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0469B0"/>
    <w:multiLevelType w:val="hybridMultilevel"/>
    <w:tmpl w:val="9F002E44"/>
    <w:lvl w:ilvl="0" w:tplc="652E1D2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334C8E"/>
    <w:multiLevelType w:val="hybridMultilevel"/>
    <w:tmpl w:val="07048670"/>
    <w:lvl w:ilvl="0" w:tplc="171AC1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3267D7"/>
    <w:multiLevelType w:val="hybridMultilevel"/>
    <w:tmpl w:val="F13E89AA"/>
    <w:lvl w:ilvl="0" w:tplc="EEE8D7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D94D47"/>
    <w:multiLevelType w:val="hybridMultilevel"/>
    <w:tmpl w:val="E918E1D6"/>
    <w:lvl w:ilvl="0" w:tplc="B308AA96">
      <w:numFmt w:val="bullet"/>
      <w:lvlText w:val="-"/>
      <w:lvlJc w:val="left"/>
      <w:pPr>
        <w:tabs>
          <w:tab w:val="num" w:pos="0"/>
        </w:tabs>
        <w:ind w:left="0" w:hanging="360"/>
      </w:pPr>
      <w:rPr>
        <w:rFonts w:ascii="Arial" w:eastAsia="Times New Roman" w:hAnsi="Arial" w:cs="Aria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01E7BBD"/>
    <w:multiLevelType w:val="hybridMultilevel"/>
    <w:tmpl w:val="C4707F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2933B38"/>
    <w:multiLevelType w:val="hybridMultilevel"/>
    <w:tmpl w:val="0F2437B0"/>
    <w:lvl w:ilvl="0" w:tplc="3D881C6A">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A377A0"/>
    <w:multiLevelType w:val="hybridMultilevel"/>
    <w:tmpl w:val="EB2819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9660097"/>
    <w:multiLevelType w:val="hybridMultilevel"/>
    <w:tmpl w:val="C1ECF4DE"/>
    <w:lvl w:ilvl="0" w:tplc="3EE2C8B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49836C11"/>
    <w:multiLevelType w:val="multilevel"/>
    <w:tmpl w:val="9F002E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FF70A6"/>
    <w:multiLevelType w:val="hybridMultilevel"/>
    <w:tmpl w:val="B9209190"/>
    <w:lvl w:ilvl="0" w:tplc="122C63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686658"/>
    <w:multiLevelType w:val="hybridMultilevel"/>
    <w:tmpl w:val="F4B8D412"/>
    <w:lvl w:ilvl="0" w:tplc="3EE2C8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4E8F0AA2"/>
    <w:multiLevelType w:val="hybridMultilevel"/>
    <w:tmpl w:val="2DA21A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8B85AED"/>
    <w:multiLevelType w:val="multilevel"/>
    <w:tmpl w:val="0F2437B0"/>
    <w:lvl w:ilvl="0">
      <w:start w:val="1"/>
      <w:numFmt w:val="bullet"/>
      <w:lvlText w:val=""/>
      <w:lvlJc w:val="left"/>
      <w:pPr>
        <w:tabs>
          <w:tab w:val="num" w:pos="720"/>
        </w:tabs>
        <w:ind w:left="93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B56878"/>
    <w:multiLevelType w:val="multilevel"/>
    <w:tmpl w:val="9F002E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B57D4"/>
    <w:multiLevelType w:val="hybridMultilevel"/>
    <w:tmpl w:val="3D2C50D6"/>
    <w:lvl w:ilvl="0" w:tplc="122C63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3A1E29"/>
    <w:multiLevelType w:val="multilevel"/>
    <w:tmpl w:val="9E98C6B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FA5D42"/>
    <w:multiLevelType w:val="hybridMultilevel"/>
    <w:tmpl w:val="0A84D1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D823BBE"/>
    <w:multiLevelType w:val="multilevel"/>
    <w:tmpl w:val="F13E89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125317"/>
    <w:multiLevelType w:val="multilevel"/>
    <w:tmpl w:val="398044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5"/>
  </w:num>
  <w:num w:numId="4">
    <w:abstractNumId w:val="29"/>
  </w:num>
  <w:num w:numId="5">
    <w:abstractNumId w:val="30"/>
  </w:num>
  <w:num w:numId="6">
    <w:abstractNumId w:val="37"/>
  </w:num>
  <w:num w:numId="7">
    <w:abstractNumId w:val="4"/>
  </w:num>
  <w:num w:numId="8">
    <w:abstractNumId w:val="14"/>
  </w:num>
  <w:num w:numId="9">
    <w:abstractNumId w:val="20"/>
  </w:num>
  <w:num w:numId="10">
    <w:abstractNumId w:val="22"/>
  </w:num>
  <w:num w:numId="11">
    <w:abstractNumId w:val="3"/>
  </w:num>
  <w:num w:numId="12">
    <w:abstractNumId w:val="27"/>
  </w:num>
  <w:num w:numId="13">
    <w:abstractNumId w:val="18"/>
  </w:num>
  <w:num w:numId="14">
    <w:abstractNumId w:val="43"/>
  </w:num>
  <w:num w:numId="15">
    <w:abstractNumId w:val="39"/>
  </w:num>
  <w:num w:numId="16">
    <w:abstractNumId w:val="28"/>
  </w:num>
  <w:num w:numId="17">
    <w:abstractNumId w:val="34"/>
  </w:num>
  <w:num w:numId="18">
    <w:abstractNumId w:val="9"/>
  </w:num>
  <w:num w:numId="19">
    <w:abstractNumId w:val="25"/>
  </w:num>
  <w:num w:numId="20">
    <w:abstractNumId w:val="38"/>
  </w:num>
  <w:num w:numId="21">
    <w:abstractNumId w:val="33"/>
  </w:num>
  <w:num w:numId="22">
    <w:abstractNumId w:val="5"/>
  </w:num>
  <w:num w:numId="23">
    <w:abstractNumId w:val="2"/>
  </w:num>
  <w:num w:numId="24">
    <w:abstractNumId w:val="13"/>
  </w:num>
  <w:num w:numId="25">
    <w:abstractNumId w:val="17"/>
  </w:num>
  <w:num w:numId="26">
    <w:abstractNumId w:val="12"/>
  </w:num>
  <w:num w:numId="27">
    <w:abstractNumId w:val="21"/>
  </w:num>
  <w:num w:numId="28">
    <w:abstractNumId w:val="16"/>
  </w:num>
  <w:num w:numId="29">
    <w:abstractNumId w:val="42"/>
  </w:num>
  <w:num w:numId="30">
    <w:abstractNumId w:val="8"/>
  </w:num>
  <w:num w:numId="31">
    <w:abstractNumId w:val="11"/>
  </w:num>
  <w:num w:numId="32">
    <w:abstractNumId w:val="24"/>
  </w:num>
  <w:num w:numId="33">
    <w:abstractNumId w:val="26"/>
  </w:num>
  <w:num w:numId="34">
    <w:abstractNumId w:val="6"/>
  </w:num>
  <w:num w:numId="35">
    <w:abstractNumId w:val="40"/>
  </w:num>
  <w:num w:numId="36">
    <w:abstractNumId w:val="23"/>
  </w:num>
  <w:num w:numId="37">
    <w:abstractNumId w:val="35"/>
  </w:num>
  <w:num w:numId="38">
    <w:abstractNumId w:val="10"/>
  </w:num>
  <w:num w:numId="39">
    <w:abstractNumId w:val="32"/>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
  </w:num>
  <w:num w:numId="43">
    <w:abstractNumId w:val="3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Wg0offJdxu3nHRtTG05Kf9hFfl6ZGAaimfgaOW7sVLANbTbu+o2GH4SsKIrhzqQzSncH1xIILwUeMEJIBh8YQ==" w:salt="qmlfTEuSg5KnOdaxeYwOyw=="/>
  <w:defaultTabStop w:val="720"/>
  <w:characterSpacingControl w:val="doNotCompress"/>
  <w:hdrShapeDefaults>
    <o:shapedefaults v:ext="edit" spidmax="2050">
      <o:colormru v:ext="edit" colors="#3b536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zNDcyNDIxtTAyNjBW0lEKTi0uzszPAykwrgUA0R+KWCwAAAA="/>
  </w:docVars>
  <w:rsids>
    <w:rsidRoot w:val="00A84B3C"/>
    <w:rsid w:val="000274FB"/>
    <w:rsid w:val="0002765A"/>
    <w:rsid w:val="00053F48"/>
    <w:rsid w:val="0005441C"/>
    <w:rsid w:val="00081D1D"/>
    <w:rsid w:val="000852A6"/>
    <w:rsid w:val="00091EE4"/>
    <w:rsid w:val="000A445C"/>
    <w:rsid w:val="000A7697"/>
    <w:rsid w:val="000C1D06"/>
    <w:rsid w:val="000C30B1"/>
    <w:rsid w:val="000D6CFC"/>
    <w:rsid w:val="00113315"/>
    <w:rsid w:val="001528AC"/>
    <w:rsid w:val="00156219"/>
    <w:rsid w:val="00167F9C"/>
    <w:rsid w:val="001924F2"/>
    <w:rsid w:val="001B68BE"/>
    <w:rsid w:val="001B76D4"/>
    <w:rsid w:val="001C6286"/>
    <w:rsid w:val="001E4CCE"/>
    <w:rsid w:val="00206CB1"/>
    <w:rsid w:val="002263AA"/>
    <w:rsid w:val="002319F4"/>
    <w:rsid w:val="00242569"/>
    <w:rsid w:val="00244BFE"/>
    <w:rsid w:val="00252D86"/>
    <w:rsid w:val="00265A77"/>
    <w:rsid w:val="002946F3"/>
    <w:rsid w:val="00295D0A"/>
    <w:rsid w:val="0029616E"/>
    <w:rsid w:val="002973CE"/>
    <w:rsid w:val="002A262C"/>
    <w:rsid w:val="002B6B57"/>
    <w:rsid w:val="002E4E3D"/>
    <w:rsid w:val="002F16DD"/>
    <w:rsid w:val="00316C69"/>
    <w:rsid w:val="00344CD2"/>
    <w:rsid w:val="00353249"/>
    <w:rsid w:val="00371429"/>
    <w:rsid w:val="00383749"/>
    <w:rsid w:val="00394450"/>
    <w:rsid w:val="003C7778"/>
    <w:rsid w:val="003E15AE"/>
    <w:rsid w:val="00403592"/>
    <w:rsid w:val="00405FAC"/>
    <w:rsid w:val="00416325"/>
    <w:rsid w:val="004475D9"/>
    <w:rsid w:val="00450299"/>
    <w:rsid w:val="00464293"/>
    <w:rsid w:val="004662B7"/>
    <w:rsid w:val="00484D59"/>
    <w:rsid w:val="004A1F9A"/>
    <w:rsid w:val="004A3CD8"/>
    <w:rsid w:val="004D033C"/>
    <w:rsid w:val="004D5375"/>
    <w:rsid w:val="00504684"/>
    <w:rsid w:val="0050776D"/>
    <w:rsid w:val="00532288"/>
    <w:rsid w:val="005337EC"/>
    <w:rsid w:val="00542629"/>
    <w:rsid w:val="005677BF"/>
    <w:rsid w:val="00567B8B"/>
    <w:rsid w:val="0057092D"/>
    <w:rsid w:val="005943EE"/>
    <w:rsid w:val="005956AF"/>
    <w:rsid w:val="005A079E"/>
    <w:rsid w:val="005C4444"/>
    <w:rsid w:val="005D015C"/>
    <w:rsid w:val="005D0507"/>
    <w:rsid w:val="005D289A"/>
    <w:rsid w:val="00617B89"/>
    <w:rsid w:val="00650510"/>
    <w:rsid w:val="00664F3C"/>
    <w:rsid w:val="006676DE"/>
    <w:rsid w:val="00682EEC"/>
    <w:rsid w:val="006C3B1A"/>
    <w:rsid w:val="006C5B5D"/>
    <w:rsid w:val="006E599A"/>
    <w:rsid w:val="0070099E"/>
    <w:rsid w:val="00701DCD"/>
    <w:rsid w:val="0071716D"/>
    <w:rsid w:val="0076792B"/>
    <w:rsid w:val="0077577B"/>
    <w:rsid w:val="00780638"/>
    <w:rsid w:val="00780F5A"/>
    <w:rsid w:val="007954F6"/>
    <w:rsid w:val="007A53EC"/>
    <w:rsid w:val="007B5076"/>
    <w:rsid w:val="007D1DC3"/>
    <w:rsid w:val="007D4675"/>
    <w:rsid w:val="00802694"/>
    <w:rsid w:val="00806EFC"/>
    <w:rsid w:val="008130B3"/>
    <w:rsid w:val="00823A8B"/>
    <w:rsid w:val="0084586C"/>
    <w:rsid w:val="00862FE8"/>
    <w:rsid w:val="00866D07"/>
    <w:rsid w:val="00885385"/>
    <w:rsid w:val="008A4A8F"/>
    <w:rsid w:val="008C6EB9"/>
    <w:rsid w:val="008D159F"/>
    <w:rsid w:val="00906ECC"/>
    <w:rsid w:val="00907D3F"/>
    <w:rsid w:val="0091114E"/>
    <w:rsid w:val="00914E42"/>
    <w:rsid w:val="009404E1"/>
    <w:rsid w:val="00970138"/>
    <w:rsid w:val="00981DE3"/>
    <w:rsid w:val="00986F72"/>
    <w:rsid w:val="009B679E"/>
    <w:rsid w:val="009C2370"/>
    <w:rsid w:val="009C38C3"/>
    <w:rsid w:val="009E4565"/>
    <w:rsid w:val="009E51C1"/>
    <w:rsid w:val="009F6E06"/>
    <w:rsid w:val="00A02A8C"/>
    <w:rsid w:val="00A02E1A"/>
    <w:rsid w:val="00A15BC0"/>
    <w:rsid w:val="00A15F70"/>
    <w:rsid w:val="00A42FE6"/>
    <w:rsid w:val="00A46815"/>
    <w:rsid w:val="00A46831"/>
    <w:rsid w:val="00A84B3C"/>
    <w:rsid w:val="00AB6DEE"/>
    <w:rsid w:val="00AD0314"/>
    <w:rsid w:val="00AD4B9D"/>
    <w:rsid w:val="00AF4D59"/>
    <w:rsid w:val="00AF55B7"/>
    <w:rsid w:val="00B05BF3"/>
    <w:rsid w:val="00B079F2"/>
    <w:rsid w:val="00B1126F"/>
    <w:rsid w:val="00B26597"/>
    <w:rsid w:val="00B277B2"/>
    <w:rsid w:val="00B41ABA"/>
    <w:rsid w:val="00B53918"/>
    <w:rsid w:val="00B92C2D"/>
    <w:rsid w:val="00B9542D"/>
    <w:rsid w:val="00BB3A5F"/>
    <w:rsid w:val="00BC2406"/>
    <w:rsid w:val="00BC71A7"/>
    <w:rsid w:val="00BE1455"/>
    <w:rsid w:val="00BF3175"/>
    <w:rsid w:val="00BF61B0"/>
    <w:rsid w:val="00C000FD"/>
    <w:rsid w:val="00C52D86"/>
    <w:rsid w:val="00C8450B"/>
    <w:rsid w:val="00CB2D7F"/>
    <w:rsid w:val="00CD1413"/>
    <w:rsid w:val="00CD2944"/>
    <w:rsid w:val="00CE5B62"/>
    <w:rsid w:val="00CE7DD2"/>
    <w:rsid w:val="00CF1288"/>
    <w:rsid w:val="00CF46CB"/>
    <w:rsid w:val="00D12B92"/>
    <w:rsid w:val="00D2347A"/>
    <w:rsid w:val="00D44F48"/>
    <w:rsid w:val="00D66F8A"/>
    <w:rsid w:val="00D714C6"/>
    <w:rsid w:val="00D859FA"/>
    <w:rsid w:val="00DA790B"/>
    <w:rsid w:val="00DB1BFF"/>
    <w:rsid w:val="00DD5680"/>
    <w:rsid w:val="00E22AD2"/>
    <w:rsid w:val="00E257F4"/>
    <w:rsid w:val="00E27FDB"/>
    <w:rsid w:val="00E406D0"/>
    <w:rsid w:val="00E40DBC"/>
    <w:rsid w:val="00E56850"/>
    <w:rsid w:val="00E6536C"/>
    <w:rsid w:val="00E65915"/>
    <w:rsid w:val="00E93308"/>
    <w:rsid w:val="00EA0F9C"/>
    <w:rsid w:val="00EB31AA"/>
    <w:rsid w:val="00EB6D6E"/>
    <w:rsid w:val="00EC03CB"/>
    <w:rsid w:val="00ED284E"/>
    <w:rsid w:val="00EE0F24"/>
    <w:rsid w:val="00F320CD"/>
    <w:rsid w:val="00F4028C"/>
    <w:rsid w:val="00F445D4"/>
    <w:rsid w:val="00F54F30"/>
    <w:rsid w:val="00F731CA"/>
    <w:rsid w:val="00FD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b536a"/>
    </o:shapedefaults>
    <o:shapelayout v:ext="edit">
      <o:idmap v:ext="edit" data="1"/>
    </o:shapelayout>
  </w:shapeDefaults>
  <w:decimalSymbol w:val="."/>
  <w:listSeparator w:val=","/>
  <w15:chartTrackingRefBased/>
  <w15:docId w15:val="{04E7EFEB-1345-4269-B308-0C3DF2FD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4B3C"/>
    <w:rPr>
      <w:rFonts w:ascii="Times New Roman" w:eastAsia="Times New Roman" w:hAnsi="Times New Roman"/>
      <w:color w:val="212120"/>
      <w:kern w:val="28"/>
    </w:rPr>
  </w:style>
  <w:style w:type="paragraph" w:styleId="Heading1">
    <w:name w:val="heading 1"/>
    <w:basedOn w:val="Normal"/>
    <w:next w:val="Normal"/>
    <w:link w:val="Heading1Char"/>
    <w:qFormat/>
    <w:rsid w:val="002319F4"/>
    <w:pPr>
      <w:keepNext/>
      <w:numPr>
        <w:numId w:val="2"/>
      </w:numPr>
      <w:spacing w:before="360" w:after="240"/>
      <w:outlineLvl w:val="0"/>
    </w:pPr>
    <w:rPr>
      <w:rFonts w:ascii="Verdana" w:hAnsi="Verdana"/>
      <w:b/>
      <w:bCs/>
      <w:color w:val="auto"/>
      <w:kern w:val="32"/>
      <w:sz w:val="28"/>
      <w:szCs w:val="32"/>
      <w:lang w:val="x-none" w:eastAsia="x-none"/>
    </w:rPr>
  </w:style>
  <w:style w:type="paragraph" w:styleId="Heading2">
    <w:name w:val="heading 2"/>
    <w:basedOn w:val="Normal"/>
    <w:next w:val="Normal"/>
    <w:link w:val="Heading2Char"/>
    <w:qFormat/>
    <w:rsid w:val="002319F4"/>
    <w:pPr>
      <w:keepNext/>
      <w:numPr>
        <w:ilvl w:val="1"/>
        <w:numId w:val="2"/>
      </w:numPr>
      <w:spacing w:before="240" w:after="60"/>
      <w:ind w:left="432"/>
      <w:outlineLvl w:val="1"/>
    </w:pPr>
    <w:rPr>
      <w:rFonts w:ascii="Verdana" w:hAnsi="Verdana"/>
      <w:b/>
      <w:bCs/>
      <w:iCs/>
      <w:color w:val="auto"/>
      <w:kern w:val="0"/>
      <w:szCs w:val="28"/>
      <w:lang w:val="x-none" w:eastAsia="x-none"/>
    </w:rPr>
  </w:style>
  <w:style w:type="paragraph" w:styleId="Heading3">
    <w:name w:val="heading 3"/>
    <w:aliases w:val="Heading 3 Char1,Heading 3 Char Char"/>
    <w:basedOn w:val="Normal"/>
    <w:next w:val="Normal"/>
    <w:link w:val="Heading3Char"/>
    <w:qFormat/>
    <w:rsid w:val="002319F4"/>
    <w:pPr>
      <w:keepNext/>
      <w:numPr>
        <w:ilvl w:val="2"/>
        <w:numId w:val="2"/>
      </w:numPr>
      <w:spacing w:before="240" w:after="60"/>
      <w:ind w:left="504"/>
      <w:outlineLvl w:val="2"/>
    </w:pPr>
    <w:rPr>
      <w:rFonts w:ascii="Verdana" w:hAnsi="Verdana"/>
      <w:b/>
      <w:bCs/>
      <w:color w:val="auto"/>
      <w:kern w:val="0"/>
      <w:sz w:val="24"/>
      <w:szCs w:val="26"/>
      <w:lang w:val="x-none" w:eastAsia="x-none"/>
    </w:rPr>
  </w:style>
  <w:style w:type="paragraph" w:styleId="Heading4">
    <w:name w:val="heading 4"/>
    <w:basedOn w:val="Normal"/>
    <w:next w:val="Normal"/>
    <w:link w:val="Heading4Char"/>
    <w:qFormat/>
    <w:rsid w:val="002319F4"/>
    <w:pPr>
      <w:keepNext/>
      <w:numPr>
        <w:ilvl w:val="3"/>
        <w:numId w:val="2"/>
      </w:numPr>
      <w:spacing w:before="240" w:after="60"/>
      <w:ind w:left="648"/>
      <w:outlineLvl w:val="3"/>
    </w:pPr>
    <w:rPr>
      <w:rFonts w:ascii="Verdana" w:hAnsi="Verdana"/>
      <w:bCs/>
      <w:color w:val="auto"/>
      <w:kern w:val="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E1A"/>
    <w:pPr>
      <w:tabs>
        <w:tab w:val="center" w:pos="4320"/>
        <w:tab w:val="right" w:pos="8640"/>
      </w:tabs>
    </w:pPr>
    <w:rPr>
      <w:lang w:val="x-none" w:eastAsia="x-none"/>
    </w:rPr>
  </w:style>
  <w:style w:type="character" w:customStyle="1" w:styleId="HeaderChar">
    <w:name w:val="Header Char"/>
    <w:link w:val="Header"/>
    <w:uiPriority w:val="99"/>
    <w:rsid w:val="00A02E1A"/>
    <w:rPr>
      <w:rFonts w:ascii="Times New Roman" w:eastAsia="Times New Roman" w:hAnsi="Times New Roman"/>
      <w:color w:val="212120"/>
      <w:kern w:val="28"/>
    </w:rPr>
  </w:style>
  <w:style w:type="paragraph" w:styleId="Footer">
    <w:name w:val="footer"/>
    <w:basedOn w:val="Normal"/>
    <w:link w:val="FooterChar"/>
    <w:uiPriority w:val="99"/>
    <w:unhideWhenUsed/>
    <w:rsid w:val="00A02E1A"/>
    <w:pPr>
      <w:tabs>
        <w:tab w:val="center" w:pos="4320"/>
        <w:tab w:val="right" w:pos="8640"/>
      </w:tabs>
    </w:pPr>
    <w:rPr>
      <w:lang w:val="x-none" w:eastAsia="x-none"/>
    </w:rPr>
  </w:style>
  <w:style w:type="character" w:customStyle="1" w:styleId="FooterChar">
    <w:name w:val="Footer Char"/>
    <w:link w:val="Footer"/>
    <w:uiPriority w:val="99"/>
    <w:rsid w:val="00A02E1A"/>
    <w:rPr>
      <w:rFonts w:ascii="Times New Roman" w:eastAsia="Times New Roman" w:hAnsi="Times New Roman"/>
      <w:color w:val="212120"/>
      <w:kern w:val="28"/>
    </w:rPr>
  </w:style>
  <w:style w:type="paragraph" w:customStyle="1" w:styleId="MediumGrid21">
    <w:name w:val="Medium Grid 21"/>
    <w:link w:val="MediumGrid2Char"/>
    <w:qFormat/>
    <w:rsid w:val="00A02E1A"/>
    <w:rPr>
      <w:rFonts w:ascii="PMingLiU" w:eastAsia="MS Mincho" w:hAnsi="PMingLiU"/>
      <w:sz w:val="22"/>
      <w:szCs w:val="22"/>
    </w:rPr>
  </w:style>
  <w:style w:type="character" w:customStyle="1" w:styleId="MediumGrid2Char">
    <w:name w:val="Medium Grid 2 Char"/>
    <w:link w:val="MediumGrid21"/>
    <w:rsid w:val="00A02E1A"/>
    <w:rPr>
      <w:rFonts w:ascii="PMingLiU" w:eastAsia="MS Mincho" w:hAnsi="PMingLiU"/>
      <w:sz w:val="22"/>
      <w:szCs w:val="22"/>
      <w:lang w:bidi="ar-SA"/>
    </w:rPr>
  </w:style>
  <w:style w:type="character" w:customStyle="1" w:styleId="Heading1Char">
    <w:name w:val="Heading 1 Char"/>
    <w:link w:val="Heading1"/>
    <w:rsid w:val="002319F4"/>
    <w:rPr>
      <w:rFonts w:ascii="Verdana" w:eastAsia="Times New Roman" w:hAnsi="Verdana" w:cs="Arial"/>
      <w:b/>
      <w:bCs/>
      <w:kern w:val="32"/>
      <w:sz w:val="28"/>
      <w:szCs w:val="32"/>
    </w:rPr>
  </w:style>
  <w:style w:type="character" w:customStyle="1" w:styleId="Heading2Char">
    <w:name w:val="Heading 2 Char"/>
    <w:link w:val="Heading2"/>
    <w:rsid w:val="002319F4"/>
    <w:rPr>
      <w:rFonts w:ascii="Verdana" w:eastAsia="Times New Roman" w:hAnsi="Verdana" w:cs="Arial"/>
      <w:b/>
      <w:bCs/>
      <w:iCs/>
      <w:szCs w:val="28"/>
    </w:rPr>
  </w:style>
  <w:style w:type="character" w:customStyle="1" w:styleId="Heading3Char">
    <w:name w:val="Heading 3 Char"/>
    <w:aliases w:val="Heading 3 Char1 Char,Heading 3 Char Char Char"/>
    <w:link w:val="Heading3"/>
    <w:rsid w:val="002319F4"/>
    <w:rPr>
      <w:rFonts w:ascii="Verdana" w:eastAsia="Times New Roman" w:hAnsi="Verdana" w:cs="Arial"/>
      <w:b/>
      <w:bCs/>
      <w:sz w:val="24"/>
      <w:szCs w:val="26"/>
    </w:rPr>
  </w:style>
  <w:style w:type="character" w:customStyle="1" w:styleId="Heading4Char">
    <w:name w:val="Heading 4 Char"/>
    <w:link w:val="Heading4"/>
    <w:rsid w:val="002319F4"/>
    <w:rPr>
      <w:rFonts w:ascii="Verdana" w:eastAsia="Times New Roman" w:hAnsi="Verdana"/>
      <w:bCs/>
      <w:szCs w:val="28"/>
    </w:rPr>
  </w:style>
  <w:style w:type="paragraph" w:customStyle="1" w:styleId="descriptiontable">
    <w:name w:val="description table"/>
    <w:basedOn w:val="Normal"/>
    <w:rsid w:val="002319F4"/>
    <w:pPr>
      <w:spacing w:before="60"/>
      <w:jc w:val="center"/>
    </w:pPr>
    <w:rPr>
      <w:rFonts w:ascii="Verdana" w:hAnsi="Verdana"/>
      <w:i/>
      <w:color w:val="auto"/>
      <w:kern w:val="0"/>
      <w:sz w:val="18"/>
    </w:rPr>
  </w:style>
  <w:style w:type="character" w:styleId="Hyperlink">
    <w:name w:val="Hyperlink"/>
    <w:rsid w:val="002319F4"/>
    <w:rPr>
      <w:color w:val="0000FF"/>
      <w:u w:val="single"/>
    </w:rPr>
  </w:style>
  <w:style w:type="character" w:styleId="FollowedHyperlink">
    <w:name w:val="FollowedHyperlink"/>
    <w:rsid w:val="002319F4"/>
    <w:rPr>
      <w:color w:val="800080"/>
      <w:u w:val="single"/>
    </w:rPr>
  </w:style>
  <w:style w:type="character" w:customStyle="1" w:styleId="subhead">
    <w:name w:val="subhead"/>
    <w:rsid w:val="002319F4"/>
  </w:style>
  <w:style w:type="paragraph" w:styleId="CommentText">
    <w:name w:val="annotation text"/>
    <w:basedOn w:val="Normal"/>
    <w:link w:val="CommentTextChar"/>
    <w:semiHidden/>
    <w:rsid w:val="002319F4"/>
    <w:rPr>
      <w:rFonts w:ascii="Verdana" w:hAnsi="Verdana"/>
      <w:color w:val="auto"/>
      <w:kern w:val="0"/>
      <w:lang w:val="x-none" w:eastAsia="x-none"/>
    </w:rPr>
  </w:style>
  <w:style w:type="character" w:customStyle="1" w:styleId="CommentTextChar">
    <w:name w:val="Comment Text Char"/>
    <w:link w:val="CommentText"/>
    <w:semiHidden/>
    <w:rsid w:val="002319F4"/>
    <w:rPr>
      <w:rFonts w:ascii="Verdana" w:eastAsia="Times New Roman" w:hAnsi="Verdana"/>
    </w:rPr>
  </w:style>
  <w:style w:type="character" w:styleId="PageNumber">
    <w:name w:val="page number"/>
    <w:rsid w:val="002319F4"/>
  </w:style>
  <w:style w:type="paragraph" w:styleId="BalloonText">
    <w:name w:val="Balloon Text"/>
    <w:basedOn w:val="Normal"/>
    <w:link w:val="BalloonTextChar"/>
    <w:rsid w:val="002319F4"/>
    <w:rPr>
      <w:rFonts w:ascii="Tahoma" w:hAnsi="Tahoma"/>
      <w:color w:val="auto"/>
      <w:kern w:val="0"/>
      <w:sz w:val="16"/>
      <w:szCs w:val="16"/>
      <w:lang w:val="x-none" w:eastAsia="x-none"/>
    </w:rPr>
  </w:style>
  <w:style w:type="character" w:customStyle="1" w:styleId="BalloonTextChar">
    <w:name w:val="Balloon Text Char"/>
    <w:link w:val="BalloonText"/>
    <w:rsid w:val="002319F4"/>
    <w:rPr>
      <w:rFonts w:ascii="Tahoma" w:eastAsia="Times New Roman" w:hAnsi="Tahoma" w:cs="Tahoma"/>
      <w:sz w:val="16"/>
      <w:szCs w:val="16"/>
    </w:rPr>
  </w:style>
  <w:style w:type="character" w:styleId="CommentReference">
    <w:name w:val="annotation reference"/>
    <w:uiPriority w:val="99"/>
    <w:semiHidden/>
    <w:unhideWhenUsed/>
    <w:rsid w:val="001528AC"/>
    <w:rPr>
      <w:sz w:val="16"/>
      <w:szCs w:val="16"/>
    </w:rPr>
  </w:style>
  <w:style w:type="paragraph" w:styleId="CommentSubject">
    <w:name w:val="annotation subject"/>
    <w:basedOn w:val="CommentText"/>
    <w:next w:val="CommentText"/>
    <w:link w:val="CommentSubjectChar"/>
    <w:uiPriority w:val="99"/>
    <w:semiHidden/>
    <w:unhideWhenUsed/>
    <w:rsid w:val="001528AC"/>
    <w:rPr>
      <w:rFonts w:ascii="Times New Roman" w:hAnsi="Times New Roman"/>
      <w:b/>
      <w:bCs/>
      <w:color w:val="212120"/>
      <w:kern w:val="28"/>
      <w:lang w:val="en-US" w:eastAsia="en-US"/>
    </w:rPr>
  </w:style>
  <w:style w:type="character" w:customStyle="1" w:styleId="CommentSubjectChar">
    <w:name w:val="Comment Subject Char"/>
    <w:link w:val="CommentSubject"/>
    <w:uiPriority w:val="99"/>
    <w:semiHidden/>
    <w:rsid w:val="001528AC"/>
    <w:rPr>
      <w:rFonts w:ascii="Times New Roman" w:eastAsia="Times New Roman" w:hAnsi="Times New Roman"/>
      <w:b/>
      <w:bCs/>
      <w:color w:val="212120"/>
      <w:kern w:val="28"/>
    </w:rPr>
  </w:style>
  <w:style w:type="paragraph" w:customStyle="1" w:styleId="LightList-Accent31">
    <w:name w:val="Light List - Accent 31"/>
    <w:hidden/>
    <w:uiPriority w:val="99"/>
    <w:semiHidden/>
    <w:rsid w:val="001528AC"/>
    <w:rPr>
      <w:rFonts w:ascii="Times New Roman" w:eastAsia="Times New Roman" w:hAnsi="Times New Roman"/>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19165">
      <w:bodyDiv w:val="1"/>
      <w:marLeft w:val="0"/>
      <w:marRight w:val="0"/>
      <w:marTop w:val="0"/>
      <w:marBottom w:val="0"/>
      <w:divBdr>
        <w:top w:val="none" w:sz="0" w:space="0" w:color="auto"/>
        <w:left w:val="none" w:sz="0" w:space="0" w:color="auto"/>
        <w:bottom w:val="none" w:sz="0" w:space="0" w:color="auto"/>
        <w:right w:val="none" w:sz="0" w:space="0" w:color="auto"/>
      </w:divBdr>
    </w:div>
    <w:div w:id="12186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anaresearch.com" TargetMode="External"/><Relationship Id="rId13" Type="http://schemas.openxmlformats.org/officeDocument/2006/relationships/hyperlink" Target="http://www.ventanaresearch.com/aw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ventanaresearc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ventanaresearc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entanaresearch.com/innovationawards" TargetMode="External"/><Relationship Id="rId4" Type="http://schemas.openxmlformats.org/officeDocument/2006/relationships/settings" Target="settings.xml"/><Relationship Id="rId9" Type="http://schemas.openxmlformats.org/officeDocument/2006/relationships/hyperlink" Target="mailto:awards@ventanaresearch.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08B8E-41DA-4DAF-8515-EF391ECF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SLO</Company>
  <LinksUpToDate>false</LinksUpToDate>
  <CharactersWithSpaces>9590</CharactersWithSpaces>
  <SharedDoc>false</SharedDoc>
  <HLinks>
    <vt:vector size="36" baseType="variant">
      <vt:variant>
        <vt:i4>4390983</vt:i4>
      </vt:variant>
      <vt:variant>
        <vt:i4>15</vt:i4>
      </vt:variant>
      <vt:variant>
        <vt:i4>0</vt:i4>
      </vt:variant>
      <vt:variant>
        <vt:i4>5</vt:i4>
      </vt:variant>
      <vt:variant>
        <vt:lpwstr>http://www.ventanaresearch.com/awards</vt:lpwstr>
      </vt:variant>
      <vt:variant>
        <vt:lpwstr/>
      </vt:variant>
      <vt:variant>
        <vt:i4>8061021</vt:i4>
      </vt:variant>
      <vt:variant>
        <vt:i4>12</vt:i4>
      </vt:variant>
      <vt:variant>
        <vt:i4>0</vt:i4>
      </vt:variant>
      <vt:variant>
        <vt:i4>5</vt:i4>
      </vt:variant>
      <vt:variant>
        <vt:lpwstr>mailto:awards@ventanaresearch.com</vt:lpwstr>
      </vt:variant>
      <vt:variant>
        <vt:lpwstr/>
      </vt:variant>
      <vt:variant>
        <vt:i4>8061021</vt:i4>
      </vt:variant>
      <vt:variant>
        <vt:i4>9</vt:i4>
      </vt:variant>
      <vt:variant>
        <vt:i4>0</vt:i4>
      </vt:variant>
      <vt:variant>
        <vt:i4>5</vt:i4>
      </vt:variant>
      <vt:variant>
        <vt:lpwstr>mailto:awards@ventanaresearch.com</vt:lpwstr>
      </vt:variant>
      <vt:variant>
        <vt:lpwstr/>
      </vt:variant>
      <vt:variant>
        <vt:i4>4390983</vt:i4>
      </vt:variant>
      <vt:variant>
        <vt:i4>6</vt:i4>
      </vt:variant>
      <vt:variant>
        <vt:i4>0</vt:i4>
      </vt:variant>
      <vt:variant>
        <vt:i4>5</vt:i4>
      </vt:variant>
      <vt:variant>
        <vt:lpwstr>http://www.ventanaresearch.com/awards</vt:lpwstr>
      </vt:variant>
      <vt:variant>
        <vt:lpwstr/>
      </vt:variant>
      <vt:variant>
        <vt:i4>8061021</vt:i4>
      </vt:variant>
      <vt:variant>
        <vt:i4>3</vt:i4>
      </vt:variant>
      <vt:variant>
        <vt:i4>0</vt:i4>
      </vt:variant>
      <vt:variant>
        <vt:i4>5</vt:i4>
      </vt:variant>
      <vt:variant>
        <vt:lpwstr>mailto:awards@ventanaresearch.com</vt:lpwstr>
      </vt:variant>
      <vt:variant>
        <vt:lpwstr/>
      </vt:variant>
      <vt:variant>
        <vt:i4>2556013</vt:i4>
      </vt:variant>
      <vt:variant>
        <vt:i4>0</vt:i4>
      </vt:variant>
      <vt:variant>
        <vt:i4>0</vt:i4>
      </vt:variant>
      <vt:variant>
        <vt:i4>5</vt:i4>
      </vt:variant>
      <vt:variant>
        <vt:lpwstr>http://www.ventanaresearch.com/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Ventana Research</dc:creator>
  <cp:keywords/>
  <cp:lastModifiedBy>Mike Goswick</cp:lastModifiedBy>
  <cp:revision>4</cp:revision>
  <cp:lastPrinted>2014-04-14T22:11:00Z</cp:lastPrinted>
  <dcterms:created xsi:type="dcterms:W3CDTF">2017-05-18T23:05:00Z</dcterms:created>
  <dcterms:modified xsi:type="dcterms:W3CDTF">2017-07-20T16:18:00Z</dcterms:modified>
</cp:coreProperties>
</file>